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EB42" w14:textId="2702D116" w:rsidR="004F3BD7" w:rsidRPr="00EC287B" w:rsidRDefault="004F3BD7" w:rsidP="004F3BD7">
      <w:pPr>
        <w:tabs>
          <w:tab w:val="left" w:pos="1080"/>
        </w:tabs>
        <w:jc w:val="both"/>
        <w:rPr>
          <w:lang w:val="ro-RO"/>
        </w:rPr>
      </w:pPr>
      <w:r w:rsidRPr="00EC287B">
        <w:rPr>
          <w:noProof/>
          <w:lang w:val="ro-RO"/>
        </w:rPr>
        <w:drawing>
          <wp:anchor distT="0" distB="0" distL="114300" distR="114300" simplePos="0" relativeHeight="251659264" behindDoc="1" locked="0" layoutInCell="1" allowOverlap="1" wp14:anchorId="4F94ED2E" wp14:editId="58A4028D">
            <wp:simplePos x="0" y="0"/>
            <wp:positionH relativeFrom="column">
              <wp:posOffset>274320</wp:posOffset>
            </wp:positionH>
            <wp:positionV relativeFrom="paragraph">
              <wp:posOffset>-57785</wp:posOffset>
            </wp:positionV>
            <wp:extent cx="628650" cy="885825"/>
            <wp:effectExtent l="0" t="0" r="0" b="9525"/>
            <wp:wrapTight wrapText="bothSides">
              <wp:wrapPolygon edited="0">
                <wp:start x="0" y="0"/>
                <wp:lineTo x="0" y="21368"/>
                <wp:lineTo x="20945" y="21368"/>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87B">
        <w:rPr>
          <w:lang w:val="ro-RO"/>
        </w:rPr>
        <w:t>ROMÂNIA</w:t>
      </w:r>
    </w:p>
    <w:p w14:paraId="245D0BE2" w14:textId="77777777" w:rsidR="004F3BD7" w:rsidRPr="00EC287B" w:rsidRDefault="004F3BD7" w:rsidP="004F3BD7">
      <w:pPr>
        <w:jc w:val="both"/>
        <w:rPr>
          <w:lang w:val="ro-RO"/>
        </w:rPr>
      </w:pPr>
      <w:r w:rsidRPr="00EC287B">
        <w:rPr>
          <w:lang w:val="ro-RO"/>
        </w:rPr>
        <w:t>JUDEŢUL SATU MARE</w:t>
      </w:r>
    </w:p>
    <w:p w14:paraId="209DACD4" w14:textId="77777777" w:rsidR="004F3BD7" w:rsidRPr="00EC287B" w:rsidRDefault="004F3BD7" w:rsidP="004F3BD7">
      <w:pPr>
        <w:jc w:val="both"/>
        <w:rPr>
          <w:lang w:val="ro-RO"/>
        </w:rPr>
      </w:pPr>
      <w:r w:rsidRPr="00EC287B">
        <w:rPr>
          <w:lang w:val="ro-RO"/>
        </w:rPr>
        <w:t xml:space="preserve">CONSILIUL LOCAL AL </w:t>
      </w:r>
    </w:p>
    <w:p w14:paraId="5BFBFEAE" w14:textId="77777777" w:rsidR="004F3BD7" w:rsidRPr="00EC287B" w:rsidRDefault="004F3BD7" w:rsidP="004F3BD7">
      <w:pPr>
        <w:jc w:val="both"/>
        <w:rPr>
          <w:lang w:val="ro-RO"/>
        </w:rPr>
      </w:pPr>
      <w:r w:rsidRPr="00EC287B">
        <w:rPr>
          <w:lang w:val="ro-RO"/>
        </w:rPr>
        <w:t>MUNICIPIULUI SATU MARE</w:t>
      </w:r>
    </w:p>
    <w:p w14:paraId="6D6645DB" w14:textId="628368D7" w:rsidR="004F3BD7" w:rsidRPr="00EC287B" w:rsidRDefault="004F3BD7" w:rsidP="004F3BD7">
      <w:pPr>
        <w:jc w:val="both"/>
        <w:rPr>
          <w:lang w:val="ro-RO"/>
        </w:rPr>
      </w:pPr>
      <w:r w:rsidRPr="00EC287B">
        <w:rPr>
          <w:lang w:val="ro-RO"/>
        </w:rPr>
        <w:t xml:space="preserve">  Nr.</w:t>
      </w:r>
      <w:r w:rsidR="0068076C" w:rsidRPr="00EC287B">
        <w:rPr>
          <w:lang w:val="ro-RO"/>
        </w:rPr>
        <w:t>33835</w:t>
      </w:r>
      <w:r w:rsidRPr="00EC287B">
        <w:rPr>
          <w:lang w:val="ro-RO"/>
        </w:rPr>
        <w:t xml:space="preserve">/17.06.2021                          </w:t>
      </w:r>
    </w:p>
    <w:p w14:paraId="0792CAF0" w14:textId="77777777" w:rsidR="004F3BD7" w:rsidRPr="00EC287B" w:rsidRDefault="004F3BD7" w:rsidP="004F3BD7">
      <w:pPr>
        <w:rPr>
          <w:lang w:val="ro-RO"/>
        </w:rPr>
      </w:pPr>
    </w:p>
    <w:p w14:paraId="70B6E4E7" w14:textId="77777777" w:rsidR="004F3BD7" w:rsidRPr="00EC287B" w:rsidRDefault="004F3BD7" w:rsidP="004F3BD7">
      <w:pPr>
        <w:jc w:val="right"/>
        <w:rPr>
          <w:b/>
          <w:bCs/>
          <w:i/>
          <w:iCs/>
          <w:lang w:val="fr-FR"/>
        </w:rPr>
      </w:pPr>
      <w:r w:rsidRPr="00EC287B">
        <w:rPr>
          <w:b/>
          <w:bCs/>
          <w:i/>
          <w:iCs/>
          <w:lang w:val="fr-FR"/>
        </w:rPr>
        <w:t>PROIECT</w:t>
      </w:r>
    </w:p>
    <w:p w14:paraId="3378543A" w14:textId="77777777" w:rsidR="004F3BD7" w:rsidRPr="00EC287B" w:rsidRDefault="004F3BD7" w:rsidP="004F3BD7">
      <w:pPr>
        <w:rPr>
          <w:lang w:val="fr-FR"/>
        </w:rPr>
      </w:pPr>
    </w:p>
    <w:p w14:paraId="2A43F489" w14:textId="77777777" w:rsidR="004F3BD7" w:rsidRPr="00EC287B" w:rsidRDefault="004F3BD7" w:rsidP="004F3BD7">
      <w:pPr>
        <w:jc w:val="center"/>
        <w:rPr>
          <w:b/>
          <w:bCs/>
          <w:lang w:val="ro-RO"/>
        </w:rPr>
      </w:pPr>
      <w:r w:rsidRPr="00EC287B">
        <w:rPr>
          <w:b/>
          <w:bCs/>
          <w:lang w:val="ro-RO"/>
        </w:rPr>
        <w:t>HOTĂRÂRE</w:t>
      </w:r>
    </w:p>
    <w:p w14:paraId="7A02D2A6" w14:textId="51D762CE" w:rsidR="004F3BD7" w:rsidRPr="007E272D" w:rsidRDefault="004F3BD7" w:rsidP="004F3BD7">
      <w:pPr>
        <w:jc w:val="center"/>
        <w:rPr>
          <w:b/>
          <w:bCs/>
          <w:lang w:val="ro-RO"/>
        </w:rPr>
      </w:pPr>
      <w:r w:rsidRPr="007E272D">
        <w:rPr>
          <w:b/>
          <w:bCs/>
          <w:lang w:val="ro-RO"/>
        </w:rPr>
        <w:t xml:space="preserve">pentru îndreptarea erorii materiale strecurate în cuprinsul Hotărârii </w:t>
      </w:r>
      <w:r w:rsidR="00EC287B" w:rsidRPr="007E272D">
        <w:rPr>
          <w:b/>
          <w:bCs/>
          <w:lang w:val="ro-RO"/>
        </w:rPr>
        <w:t xml:space="preserve">Consiliului Local al municipiului Satu Mare </w:t>
      </w:r>
      <w:r w:rsidRPr="007E272D">
        <w:rPr>
          <w:b/>
          <w:bCs/>
          <w:lang w:val="ro-RO"/>
        </w:rPr>
        <w:t>nr.123/29.04.2021</w:t>
      </w:r>
      <w:bookmarkStart w:id="0" w:name="_Hlk511985667"/>
      <w:bookmarkStart w:id="1" w:name="_Hlk511989106"/>
      <w:r w:rsidR="0078562C" w:rsidRPr="007E272D">
        <w:rPr>
          <w:b/>
          <w:bCs/>
          <w:lang w:val="ro-RO"/>
        </w:rPr>
        <w:t xml:space="preserve"> </w:t>
      </w:r>
      <w:r w:rsidRPr="007E272D">
        <w:rPr>
          <w:b/>
          <w:bCs/>
          <w:lang w:val="ro-RO"/>
        </w:rPr>
        <w:t>privind atribuirea în folosință gratuită către Parohia Ortodoxă Română Sf. Andrei,  a unui teren în suprafață de 3752 mp, situat în Satu Mare, bd. Lucian Blaga</w:t>
      </w:r>
    </w:p>
    <w:p w14:paraId="59582F14" w14:textId="77777777" w:rsidR="004F3BD7" w:rsidRPr="00EC287B" w:rsidRDefault="004F3BD7" w:rsidP="004F3BD7">
      <w:pPr>
        <w:ind w:firstLine="851"/>
        <w:jc w:val="center"/>
        <w:rPr>
          <w:b/>
          <w:bCs/>
          <w:lang w:val="ro-RO"/>
        </w:rPr>
      </w:pPr>
    </w:p>
    <w:p w14:paraId="2712E703" w14:textId="77777777" w:rsidR="004F3BD7" w:rsidRPr="00EC287B" w:rsidRDefault="004F3BD7" w:rsidP="004F3BD7">
      <w:pPr>
        <w:ind w:firstLine="851"/>
        <w:jc w:val="both"/>
        <w:rPr>
          <w:lang w:val="ro-RO"/>
        </w:rPr>
      </w:pPr>
    </w:p>
    <w:bookmarkEnd w:id="0"/>
    <w:bookmarkEnd w:id="1"/>
    <w:p w14:paraId="1B352247" w14:textId="581F4E41" w:rsidR="004F3BD7" w:rsidRPr="00EC287B" w:rsidRDefault="004F3BD7" w:rsidP="004F3BD7">
      <w:pPr>
        <w:ind w:firstLine="851"/>
        <w:jc w:val="both"/>
        <w:rPr>
          <w:lang w:val="ro-RO"/>
        </w:rPr>
      </w:pPr>
      <w:r w:rsidRPr="00EC287B">
        <w:rPr>
          <w:lang w:val="ro-RO"/>
        </w:rPr>
        <w:t xml:space="preserve">Consiliul Local al Municipiului Satu Mare întrunit în ședința ordinară din data de </w:t>
      </w:r>
      <w:r w:rsidR="00CD4ADA" w:rsidRPr="00EC287B">
        <w:rPr>
          <w:lang w:val="ro-RO"/>
        </w:rPr>
        <w:t>24</w:t>
      </w:r>
      <w:r w:rsidRPr="00EC287B">
        <w:rPr>
          <w:lang w:val="ro-RO"/>
        </w:rPr>
        <w:t>.0</w:t>
      </w:r>
      <w:r w:rsidR="00CD4ADA" w:rsidRPr="00EC287B">
        <w:rPr>
          <w:lang w:val="ro-RO"/>
        </w:rPr>
        <w:t>6</w:t>
      </w:r>
      <w:r w:rsidRPr="00EC287B">
        <w:rPr>
          <w:lang w:val="ro-RO"/>
        </w:rPr>
        <w:t>.2021,</w:t>
      </w:r>
    </w:p>
    <w:p w14:paraId="6070BC82" w14:textId="77777777" w:rsidR="004F3BD7" w:rsidRPr="00EC287B" w:rsidRDefault="004F3BD7" w:rsidP="004F3BD7">
      <w:pPr>
        <w:ind w:firstLine="851"/>
        <w:jc w:val="both"/>
        <w:rPr>
          <w:lang w:val="ro-RO"/>
        </w:rPr>
      </w:pPr>
      <w:r w:rsidRPr="00EC287B">
        <w:rPr>
          <w:lang w:val="ro-RO"/>
        </w:rPr>
        <w:t>Analizând:</w:t>
      </w:r>
    </w:p>
    <w:p w14:paraId="5FFCA256" w14:textId="0F2DC65A" w:rsidR="004F3BD7" w:rsidRPr="00EC287B" w:rsidRDefault="004F3BD7" w:rsidP="004F3BD7">
      <w:pPr>
        <w:numPr>
          <w:ilvl w:val="0"/>
          <w:numId w:val="1"/>
        </w:numPr>
        <w:ind w:left="1418" w:hanging="207"/>
        <w:jc w:val="both"/>
        <w:rPr>
          <w:lang w:val="ro-RO"/>
        </w:rPr>
      </w:pPr>
      <w:r w:rsidRPr="00EC287B">
        <w:rPr>
          <w:lang w:val="ro-RO"/>
        </w:rPr>
        <w:t xml:space="preserve">proiectul de hotărâre înregistrat sub nr. </w:t>
      </w:r>
      <w:r w:rsidR="00CD4ADA" w:rsidRPr="00EC287B">
        <w:rPr>
          <w:lang w:val="ro-RO"/>
        </w:rPr>
        <w:t>___________</w:t>
      </w:r>
      <w:r w:rsidRPr="00EC287B">
        <w:rPr>
          <w:lang w:val="ro-RO"/>
        </w:rPr>
        <w:t xml:space="preserve">, </w:t>
      </w:r>
    </w:p>
    <w:p w14:paraId="79ECB8A5" w14:textId="23A2C134" w:rsidR="004F3BD7" w:rsidRPr="00EC287B" w:rsidRDefault="004F3BD7" w:rsidP="004F3BD7">
      <w:pPr>
        <w:numPr>
          <w:ilvl w:val="0"/>
          <w:numId w:val="1"/>
        </w:numPr>
        <w:ind w:left="1418" w:hanging="207"/>
        <w:jc w:val="both"/>
        <w:rPr>
          <w:lang w:val="ro-RO"/>
        </w:rPr>
      </w:pPr>
      <w:r w:rsidRPr="00EC287B">
        <w:rPr>
          <w:lang w:val="ro-RO"/>
        </w:rPr>
        <w:t xml:space="preserve">referatul de aprobare al inițiatorului înregistrat sub nr. </w:t>
      </w:r>
      <w:r w:rsidR="00CD4ADA" w:rsidRPr="00EC287B">
        <w:rPr>
          <w:lang w:val="ro-RO"/>
        </w:rPr>
        <w:t>3383</w:t>
      </w:r>
      <w:r w:rsidR="0068076C" w:rsidRPr="00EC287B">
        <w:rPr>
          <w:lang w:val="ro-RO"/>
        </w:rPr>
        <w:t>6</w:t>
      </w:r>
      <w:r w:rsidR="00CD4ADA" w:rsidRPr="00EC287B">
        <w:rPr>
          <w:lang w:val="ro-RO"/>
        </w:rPr>
        <w:t>/17.06.2021</w:t>
      </w:r>
      <w:r w:rsidRPr="00EC287B">
        <w:rPr>
          <w:lang w:val="ro-RO"/>
        </w:rPr>
        <w:t xml:space="preserve">, </w:t>
      </w:r>
    </w:p>
    <w:p w14:paraId="0974985E" w14:textId="220DCE37" w:rsidR="004F3BD7" w:rsidRPr="00EC287B" w:rsidRDefault="004F3BD7" w:rsidP="004F3BD7">
      <w:pPr>
        <w:numPr>
          <w:ilvl w:val="0"/>
          <w:numId w:val="1"/>
        </w:numPr>
        <w:ind w:left="1418" w:hanging="207"/>
        <w:jc w:val="both"/>
        <w:rPr>
          <w:lang w:val="ro-RO"/>
        </w:rPr>
      </w:pPr>
      <w:r w:rsidRPr="00EC287B">
        <w:rPr>
          <w:lang w:val="ro-RO"/>
        </w:rPr>
        <w:t xml:space="preserve">raportul de specialitate al Serviciului Patrimoniu Concesionări Închirieri înregistrat sub nr. </w:t>
      </w:r>
      <w:r w:rsidR="00CD4ADA" w:rsidRPr="00EC287B">
        <w:rPr>
          <w:lang w:val="ro-RO"/>
        </w:rPr>
        <w:t>3383</w:t>
      </w:r>
      <w:r w:rsidR="0068076C" w:rsidRPr="00EC287B">
        <w:rPr>
          <w:lang w:val="ro-RO"/>
        </w:rPr>
        <w:t>7</w:t>
      </w:r>
      <w:r w:rsidR="00CD4ADA" w:rsidRPr="00EC287B">
        <w:rPr>
          <w:lang w:val="ro-RO"/>
        </w:rPr>
        <w:t>/17.06.2021</w:t>
      </w:r>
      <w:r w:rsidRPr="00EC287B">
        <w:rPr>
          <w:lang w:val="ro-RO"/>
        </w:rPr>
        <w:t xml:space="preserve">, </w:t>
      </w:r>
    </w:p>
    <w:p w14:paraId="5905FC87" w14:textId="497FE1BF" w:rsidR="004F3BD7" w:rsidRPr="00EC287B" w:rsidRDefault="004F3BD7" w:rsidP="004F3BD7">
      <w:pPr>
        <w:numPr>
          <w:ilvl w:val="0"/>
          <w:numId w:val="1"/>
        </w:numPr>
        <w:ind w:left="1418" w:hanging="207"/>
        <w:jc w:val="both"/>
        <w:rPr>
          <w:lang w:val="ro-RO"/>
        </w:rPr>
      </w:pPr>
      <w:r w:rsidRPr="00EC287B">
        <w:rPr>
          <w:lang w:val="ro-RO"/>
        </w:rPr>
        <w:t xml:space="preserve">raportul Serviciului Juridic înregistrat sub nr. </w:t>
      </w:r>
      <w:r w:rsidR="00EC287B" w:rsidRPr="00EC287B">
        <w:rPr>
          <w:lang w:val="ro-RO"/>
        </w:rPr>
        <w:t>34115/18.06.2021</w:t>
      </w:r>
      <w:r w:rsidRPr="00EC287B">
        <w:rPr>
          <w:lang w:val="ro-RO"/>
        </w:rPr>
        <w:t>.0</w:t>
      </w:r>
      <w:r w:rsidR="00CD4ADA" w:rsidRPr="00EC287B">
        <w:rPr>
          <w:lang w:val="ro-RO"/>
        </w:rPr>
        <w:t>6</w:t>
      </w:r>
      <w:r w:rsidRPr="00EC287B">
        <w:rPr>
          <w:lang w:val="ro-RO"/>
        </w:rPr>
        <w:t>.2021,</w:t>
      </w:r>
    </w:p>
    <w:p w14:paraId="366AD2EF" w14:textId="77777777" w:rsidR="004F3BD7" w:rsidRPr="00EC287B" w:rsidRDefault="004F3BD7" w:rsidP="004F3BD7">
      <w:pPr>
        <w:numPr>
          <w:ilvl w:val="0"/>
          <w:numId w:val="1"/>
        </w:numPr>
        <w:ind w:left="1418" w:hanging="207"/>
        <w:jc w:val="both"/>
        <w:rPr>
          <w:lang w:val="ro-RO"/>
        </w:rPr>
      </w:pPr>
      <w:r w:rsidRPr="00EC287B">
        <w:rPr>
          <w:lang w:val="ro-RO"/>
        </w:rPr>
        <w:t>avizele comisiilor de specialitate ale Consiliului Local Satu Mare,</w:t>
      </w:r>
    </w:p>
    <w:p w14:paraId="3B2AF5F0" w14:textId="77777777" w:rsidR="004F3BD7" w:rsidRPr="00EC287B" w:rsidRDefault="004F3BD7" w:rsidP="004F3BD7">
      <w:pPr>
        <w:ind w:firstLine="851"/>
        <w:jc w:val="both"/>
        <w:rPr>
          <w:lang w:val="ro-RO"/>
        </w:rPr>
      </w:pPr>
      <w:r w:rsidRPr="00EC287B">
        <w:rPr>
          <w:lang w:val="ro-RO"/>
        </w:rPr>
        <w:t>Luând în considerare prevederile:</w:t>
      </w:r>
    </w:p>
    <w:p w14:paraId="50B09394" w14:textId="356AEA4C" w:rsidR="004F3BD7" w:rsidRPr="00EC287B" w:rsidRDefault="004F3BD7" w:rsidP="004F3BD7">
      <w:pPr>
        <w:numPr>
          <w:ilvl w:val="0"/>
          <w:numId w:val="2"/>
        </w:numPr>
        <w:tabs>
          <w:tab w:val="left" w:pos="709"/>
        </w:tabs>
        <w:jc w:val="both"/>
        <w:rPr>
          <w:lang w:val="ro-RO"/>
        </w:rPr>
      </w:pPr>
      <w:r w:rsidRPr="00EC287B">
        <w:rPr>
          <w:lang w:val="ro-RO"/>
        </w:rPr>
        <w:t xml:space="preserve">art. 108 lit. d), art. </w:t>
      </w:r>
      <w:r w:rsidR="00EC287B" w:rsidRPr="00EC287B">
        <w:rPr>
          <w:lang w:val="ro-RO"/>
        </w:rPr>
        <w:t>297</w:t>
      </w:r>
      <w:r w:rsidRPr="00EC287B">
        <w:rPr>
          <w:lang w:val="ro-RO"/>
        </w:rPr>
        <w:t xml:space="preserve">, art. 349 şi urm. din OUG nr. 57/2019 privind Codul administrativ, </w:t>
      </w:r>
      <w:r w:rsidR="007210F7" w:rsidRPr="00EC287B">
        <w:t xml:space="preserve">cu </w:t>
      </w:r>
      <w:proofErr w:type="spellStart"/>
      <w:r w:rsidR="007210F7" w:rsidRPr="00EC287B">
        <w:t>modificările</w:t>
      </w:r>
      <w:proofErr w:type="spellEnd"/>
      <w:r w:rsidR="007210F7" w:rsidRPr="00EC287B">
        <w:t xml:space="preserve"> </w:t>
      </w:r>
      <w:proofErr w:type="spellStart"/>
      <w:r w:rsidR="007210F7" w:rsidRPr="00EC287B">
        <w:t>și</w:t>
      </w:r>
      <w:proofErr w:type="spellEnd"/>
      <w:r w:rsidR="007210F7" w:rsidRPr="00EC287B">
        <w:t xml:space="preserve"> </w:t>
      </w:r>
      <w:proofErr w:type="spellStart"/>
      <w:r w:rsidR="007210F7" w:rsidRPr="00EC287B">
        <w:t>completările</w:t>
      </w:r>
      <w:proofErr w:type="spellEnd"/>
      <w:r w:rsidR="007210F7" w:rsidRPr="00EC287B">
        <w:t xml:space="preserve"> </w:t>
      </w:r>
      <w:proofErr w:type="spellStart"/>
      <w:r w:rsidR="007210F7" w:rsidRPr="00EC287B">
        <w:t>ulterioare</w:t>
      </w:r>
      <w:proofErr w:type="spellEnd"/>
      <w:r w:rsidR="007210F7" w:rsidRPr="00EC287B">
        <w:t>,</w:t>
      </w:r>
    </w:p>
    <w:p w14:paraId="3A025403" w14:textId="3B224309" w:rsidR="004F3BD7" w:rsidRPr="00EC287B" w:rsidRDefault="004F3BD7" w:rsidP="004F3BD7">
      <w:pPr>
        <w:ind w:firstLine="851"/>
        <w:jc w:val="both"/>
        <w:rPr>
          <w:lang w:val="ro-RO"/>
        </w:rPr>
      </w:pPr>
      <w:r w:rsidRPr="00EC287B">
        <w:rPr>
          <w:lang w:val="ro-RO"/>
        </w:rPr>
        <w:t>În temeiul prevederilor art. 129 alin. (</w:t>
      </w:r>
      <w:r w:rsidR="00EC287B" w:rsidRPr="00EC287B">
        <w:rPr>
          <w:lang w:val="ro-RO"/>
        </w:rPr>
        <w:t xml:space="preserve">14) </w:t>
      </w:r>
      <w:r w:rsidRPr="00EC287B">
        <w:rPr>
          <w:lang w:val="ro-RO"/>
        </w:rPr>
        <w:t>, art. 139 alin. (3)</w:t>
      </w:r>
      <w:r w:rsidR="00CD4ADA" w:rsidRPr="00EC287B">
        <w:rPr>
          <w:lang w:val="ro-RO"/>
        </w:rPr>
        <w:t xml:space="preserve"> </w:t>
      </w:r>
      <w:r w:rsidRPr="00EC287B">
        <w:rPr>
          <w:lang w:val="ro-RO"/>
        </w:rPr>
        <w:t>lit. g), art. 196 alin. (1) lit. a) din O.U.G. nr. 57/2019 privind Codul administrativ,</w:t>
      </w:r>
      <w:r w:rsidR="007210F7" w:rsidRPr="00EC287B">
        <w:t xml:space="preserve"> cu </w:t>
      </w:r>
      <w:proofErr w:type="spellStart"/>
      <w:r w:rsidR="007210F7" w:rsidRPr="00EC287B">
        <w:t>modificările</w:t>
      </w:r>
      <w:proofErr w:type="spellEnd"/>
      <w:r w:rsidR="007210F7" w:rsidRPr="00EC287B">
        <w:t xml:space="preserve"> și </w:t>
      </w:r>
      <w:proofErr w:type="spellStart"/>
      <w:r w:rsidR="007210F7" w:rsidRPr="00EC287B">
        <w:t>completările</w:t>
      </w:r>
      <w:proofErr w:type="spellEnd"/>
      <w:r w:rsidR="007210F7" w:rsidRPr="00EC287B">
        <w:t xml:space="preserve"> </w:t>
      </w:r>
      <w:proofErr w:type="spellStart"/>
      <w:r w:rsidR="007210F7" w:rsidRPr="00EC287B">
        <w:t>ulterioare</w:t>
      </w:r>
      <w:proofErr w:type="spellEnd"/>
      <w:r w:rsidR="007210F7" w:rsidRPr="00EC287B">
        <w:t>,</w:t>
      </w:r>
    </w:p>
    <w:p w14:paraId="065DCC83" w14:textId="77777777" w:rsidR="004F3BD7" w:rsidRPr="00EC287B" w:rsidRDefault="004F3BD7" w:rsidP="004F3BD7">
      <w:pPr>
        <w:ind w:firstLine="851"/>
        <w:jc w:val="both"/>
        <w:rPr>
          <w:lang w:val="ro-RO"/>
        </w:rPr>
      </w:pPr>
      <w:r w:rsidRPr="00EC287B">
        <w:rPr>
          <w:lang w:val="ro-RO"/>
        </w:rPr>
        <w:t xml:space="preserve">Consiliul Local al Municipiului Satu Mare adoptă următoarea: </w:t>
      </w:r>
    </w:p>
    <w:p w14:paraId="577B73C3" w14:textId="77777777" w:rsidR="004F3BD7" w:rsidRPr="00EC287B" w:rsidRDefault="004F3BD7" w:rsidP="004F3BD7">
      <w:pPr>
        <w:rPr>
          <w:lang w:val="ro-RO"/>
        </w:rPr>
      </w:pPr>
    </w:p>
    <w:p w14:paraId="3614E631" w14:textId="77777777" w:rsidR="004F3BD7" w:rsidRPr="00EC287B" w:rsidRDefault="004F3BD7" w:rsidP="004F3BD7">
      <w:pPr>
        <w:spacing w:line="360" w:lineRule="auto"/>
        <w:jc w:val="center"/>
        <w:rPr>
          <w:b/>
          <w:bCs/>
          <w:lang w:val="ro-RO"/>
        </w:rPr>
      </w:pPr>
      <w:r w:rsidRPr="00EC287B">
        <w:rPr>
          <w:b/>
          <w:bCs/>
          <w:lang w:val="ro-RO"/>
        </w:rPr>
        <w:t>H O T Ă R Â R E:</w:t>
      </w:r>
    </w:p>
    <w:p w14:paraId="5ACFC449" w14:textId="24D8169F" w:rsidR="004F3BD7" w:rsidRPr="00EC287B" w:rsidRDefault="004F3BD7" w:rsidP="00EC287B">
      <w:pPr>
        <w:jc w:val="both"/>
        <w:rPr>
          <w:lang w:val="ro-RO"/>
        </w:rPr>
      </w:pPr>
      <w:r w:rsidRPr="00EC287B">
        <w:rPr>
          <w:lang w:val="ro-RO"/>
        </w:rPr>
        <w:tab/>
      </w:r>
      <w:r w:rsidRPr="00EC287B">
        <w:rPr>
          <w:b/>
          <w:bCs/>
          <w:lang w:val="ro-RO"/>
        </w:rPr>
        <w:t>Art. 1.</w:t>
      </w:r>
      <w:r w:rsidRPr="00EC287B">
        <w:rPr>
          <w:lang w:val="ro-RO"/>
        </w:rPr>
        <w:t xml:space="preserve"> </w:t>
      </w:r>
      <w:r w:rsidR="00CD4ADA" w:rsidRPr="00EC287B">
        <w:rPr>
          <w:lang w:val="ro-RO"/>
        </w:rPr>
        <w:t>Se aprobă îndreptarea erorii materiale strecurată în cuprinsul Hotărârii</w:t>
      </w:r>
      <w:r w:rsidR="00EC287B">
        <w:rPr>
          <w:lang w:val="ro-RO"/>
        </w:rPr>
        <w:t xml:space="preserve"> </w:t>
      </w:r>
      <w:r w:rsidR="00EC287B" w:rsidRPr="00EC287B">
        <w:rPr>
          <w:lang w:val="ro-RO"/>
        </w:rPr>
        <w:t>Consiliului Local al municipiului Satu Mare</w:t>
      </w:r>
      <w:r w:rsidR="00CD4ADA" w:rsidRPr="00EC287B">
        <w:rPr>
          <w:lang w:val="ro-RO"/>
        </w:rPr>
        <w:t xml:space="preserve"> nr.</w:t>
      </w:r>
      <w:r w:rsidR="00EC287B">
        <w:rPr>
          <w:lang w:val="ro-RO"/>
        </w:rPr>
        <w:t xml:space="preserve"> </w:t>
      </w:r>
      <w:r w:rsidR="00CD4ADA" w:rsidRPr="00EC287B">
        <w:rPr>
          <w:lang w:val="ro-RO"/>
        </w:rPr>
        <w:t xml:space="preserve">123/29.04.2021, în sensul că în loc de </w:t>
      </w:r>
      <w:r w:rsidR="00DA4C7F" w:rsidRPr="00EC287B">
        <w:rPr>
          <w:lang w:val="ro-RO"/>
        </w:rPr>
        <w:t>”</w:t>
      </w:r>
      <w:r w:rsidR="00CD4ADA" w:rsidRPr="00EC287B">
        <w:rPr>
          <w:i/>
          <w:iCs/>
          <w:lang w:val="ro-RO"/>
        </w:rPr>
        <w:t>atribuirea în folosință gratuită</w:t>
      </w:r>
      <w:r w:rsidR="00EC287B" w:rsidRPr="00EC287B">
        <w:rPr>
          <w:lang w:val="ro-RO"/>
        </w:rPr>
        <w:t>”</w:t>
      </w:r>
      <w:r w:rsidR="00CD4ADA" w:rsidRPr="00EC287B">
        <w:rPr>
          <w:lang w:val="ro-RO"/>
        </w:rPr>
        <w:t xml:space="preserve"> </w:t>
      </w:r>
      <w:r w:rsidR="00EC287B" w:rsidRPr="00EC287B">
        <w:rPr>
          <w:lang w:val="ro-RO"/>
        </w:rPr>
        <w:t>se va citi</w:t>
      </w:r>
      <w:r w:rsidR="009C61EB" w:rsidRPr="00EC287B">
        <w:rPr>
          <w:lang w:val="ro-RO"/>
        </w:rPr>
        <w:t xml:space="preserve"> </w:t>
      </w:r>
      <w:r w:rsidR="00DA4C7F" w:rsidRPr="00EC287B">
        <w:rPr>
          <w:lang w:val="ro-RO"/>
        </w:rPr>
        <w:t>”</w:t>
      </w:r>
      <w:r w:rsidR="009C61EB" w:rsidRPr="00EC287B">
        <w:rPr>
          <w:b/>
          <w:bCs/>
          <w:i/>
          <w:iCs/>
          <w:lang w:val="ro-RO"/>
        </w:rPr>
        <w:t>darea</w:t>
      </w:r>
      <w:r w:rsidR="009C61EB" w:rsidRPr="00EC287B">
        <w:rPr>
          <w:i/>
          <w:iCs/>
          <w:lang w:val="ro-RO"/>
        </w:rPr>
        <w:t xml:space="preserve"> în folosință gratuită</w:t>
      </w:r>
      <w:r w:rsidR="00EC287B" w:rsidRPr="00EC287B">
        <w:rPr>
          <w:lang w:val="ro-RO"/>
        </w:rPr>
        <w:t>”</w:t>
      </w:r>
      <w:r w:rsidR="009C61EB" w:rsidRPr="00EC287B">
        <w:rPr>
          <w:lang w:val="ro-RO"/>
        </w:rPr>
        <w:t>.</w:t>
      </w:r>
    </w:p>
    <w:p w14:paraId="338B3A76" w14:textId="72AD6BFD" w:rsidR="004F3BD7" w:rsidRPr="00EC287B" w:rsidRDefault="004F3BD7" w:rsidP="009C61EB">
      <w:pPr>
        <w:ind w:firstLine="540"/>
        <w:jc w:val="both"/>
        <w:rPr>
          <w:lang w:val="ro-RO"/>
        </w:rPr>
      </w:pPr>
      <w:r w:rsidRPr="00EC287B">
        <w:rPr>
          <w:b/>
          <w:bCs/>
          <w:lang w:val="ro-RO"/>
        </w:rPr>
        <w:t>Art. 2.</w:t>
      </w:r>
      <w:r w:rsidRPr="00EC287B">
        <w:rPr>
          <w:lang w:val="ro-RO"/>
        </w:rPr>
        <w:t xml:space="preserve"> </w:t>
      </w:r>
      <w:r w:rsidR="009C61EB" w:rsidRPr="00EC287B">
        <w:rPr>
          <w:lang w:val="ro-RO"/>
        </w:rPr>
        <w:t>Prezenta se comunică, prin intermediul secretarului general al municipiului Satu Mare, în termenul prevăzut de lege, primarului municipiului Satu Mare, Parohiei Ortodoxe Română Sf. Andrei, Instituţiei Prefectului judeţului Satu Mare şi Serviciului Patrimoniu, Concesionări, Închirieri</w:t>
      </w:r>
    </w:p>
    <w:p w14:paraId="0214B45D" w14:textId="6F57FE91" w:rsidR="00DA4C7F" w:rsidRPr="00EC287B" w:rsidRDefault="00DA4C7F" w:rsidP="009C61EB">
      <w:pPr>
        <w:ind w:firstLine="540"/>
        <w:jc w:val="both"/>
        <w:rPr>
          <w:lang w:val="ro-RO"/>
        </w:rPr>
      </w:pPr>
    </w:p>
    <w:p w14:paraId="6DABB88E" w14:textId="77777777" w:rsidR="00DA4C7F" w:rsidRPr="00EC287B" w:rsidRDefault="00DA4C7F" w:rsidP="009C61EB">
      <w:pPr>
        <w:ind w:firstLine="540"/>
        <w:jc w:val="both"/>
        <w:rPr>
          <w:lang w:val="ro-RO"/>
        </w:rPr>
      </w:pPr>
    </w:p>
    <w:p w14:paraId="43043B52" w14:textId="1988BF62" w:rsidR="00DA4C7F" w:rsidRPr="00EC287B" w:rsidRDefault="00DA4C7F" w:rsidP="00EC287B">
      <w:pPr>
        <w:pStyle w:val="NoSpacing"/>
        <w:jc w:val="center"/>
        <w:rPr>
          <w:rFonts w:ascii="Times New Roman" w:hAnsi="Times New Roman" w:cs="Times New Roman"/>
          <w:b/>
          <w:bCs/>
          <w:caps/>
          <w:sz w:val="24"/>
          <w:szCs w:val="24"/>
          <w:lang w:val="en-GB"/>
        </w:rPr>
      </w:pPr>
      <w:r w:rsidRPr="00EC287B">
        <w:rPr>
          <w:rFonts w:ascii="Times New Roman" w:hAnsi="Times New Roman" w:cs="Times New Roman"/>
          <w:b/>
          <w:bCs/>
          <w:caps/>
          <w:sz w:val="24"/>
          <w:szCs w:val="24"/>
        </w:rPr>
        <w:t>Inițiator</w:t>
      </w:r>
      <w:r w:rsidR="007210F7" w:rsidRPr="00EC287B">
        <w:rPr>
          <w:rFonts w:ascii="Times New Roman" w:hAnsi="Times New Roman" w:cs="Times New Roman"/>
          <w:b/>
          <w:bCs/>
          <w:caps/>
          <w:sz w:val="24"/>
          <w:szCs w:val="24"/>
        </w:rPr>
        <w:t xml:space="preserve"> PROIECT</w:t>
      </w:r>
      <w:r w:rsidRPr="00EC287B">
        <w:rPr>
          <w:rFonts w:ascii="Times New Roman" w:hAnsi="Times New Roman" w:cs="Times New Roman"/>
          <w:b/>
          <w:bCs/>
          <w:caps/>
          <w:sz w:val="24"/>
          <w:szCs w:val="24"/>
        </w:rPr>
        <w:t>,</w:t>
      </w:r>
    </w:p>
    <w:p w14:paraId="146492B5" w14:textId="2E22D763" w:rsidR="00DA4C7F" w:rsidRPr="00EC287B" w:rsidRDefault="00DA4C7F" w:rsidP="00EC287B">
      <w:pPr>
        <w:pStyle w:val="NoSpacing"/>
        <w:jc w:val="center"/>
        <w:rPr>
          <w:rFonts w:ascii="Times New Roman" w:hAnsi="Times New Roman" w:cs="Times New Roman"/>
          <w:sz w:val="24"/>
          <w:szCs w:val="24"/>
        </w:rPr>
      </w:pPr>
      <w:r w:rsidRPr="00EC287B">
        <w:rPr>
          <w:rFonts w:ascii="Times New Roman" w:hAnsi="Times New Roman" w:cs="Times New Roman"/>
          <w:sz w:val="24"/>
          <w:szCs w:val="24"/>
        </w:rPr>
        <w:t>Viceprimar</w:t>
      </w:r>
    </w:p>
    <w:p w14:paraId="715CDC07" w14:textId="09ADC111" w:rsidR="00DA4C7F" w:rsidRPr="00EC287B" w:rsidRDefault="00DA4C7F" w:rsidP="00EC287B">
      <w:pPr>
        <w:pStyle w:val="NoSpacing"/>
        <w:jc w:val="center"/>
        <w:rPr>
          <w:rFonts w:ascii="Times New Roman" w:hAnsi="Times New Roman" w:cs="Times New Roman"/>
          <w:sz w:val="24"/>
          <w:szCs w:val="24"/>
        </w:rPr>
      </w:pPr>
      <w:r w:rsidRPr="00EC287B">
        <w:rPr>
          <w:rFonts w:ascii="Times New Roman" w:hAnsi="Times New Roman" w:cs="Times New Roman"/>
          <w:sz w:val="24"/>
          <w:szCs w:val="24"/>
        </w:rPr>
        <w:t>Stan Gheorghe</w:t>
      </w:r>
    </w:p>
    <w:p w14:paraId="13F318D5" w14:textId="77777777" w:rsidR="00EC287B" w:rsidRDefault="00DA4C7F" w:rsidP="00EC287B">
      <w:pPr>
        <w:pStyle w:val="NoSpacing"/>
        <w:jc w:val="right"/>
        <w:rPr>
          <w:rFonts w:ascii="Times New Roman" w:hAnsi="Times New Roman" w:cs="Times New Roman"/>
          <w:sz w:val="24"/>
          <w:szCs w:val="24"/>
        </w:rPr>
      </w:pPr>
      <w:r w:rsidRPr="00EC287B">
        <w:rPr>
          <w:rFonts w:ascii="Times New Roman" w:hAnsi="Times New Roman" w:cs="Times New Roman"/>
          <w:sz w:val="24"/>
          <w:szCs w:val="24"/>
        </w:rPr>
        <w:t xml:space="preserve">                                                                                                       </w:t>
      </w:r>
      <w:r w:rsidRPr="00EC287B">
        <w:rPr>
          <w:rFonts w:ascii="Times New Roman" w:hAnsi="Times New Roman" w:cs="Times New Roman"/>
          <w:sz w:val="24"/>
          <w:szCs w:val="24"/>
        </w:rPr>
        <w:tab/>
      </w:r>
      <w:r w:rsidRPr="00EC287B">
        <w:rPr>
          <w:rFonts w:ascii="Times New Roman" w:hAnsi="Times New Roman" w:cs="Times New Roman"/>
          <w:sz w:val="24"/>
          <w:szCs w:val="24"/>
        </w:rPr>
        <w:tab/>
      </w:r>
      <w:r w:rsidRPr="00EC287B">
        <w:rPr>
          <w:rFonts w:ascii="Times New Roman" w:hAnsi="Times New Roman" w:cs="Times New Roman"/>
          <w:sz w:val="24"/>
          <w:szCs w:val="24"/>
        </w:rPr>
        <w:tab/>
      </w:r>
      <w:r w:rsidRPr="00EC287B">
        <w:rPr>
          <w:rFonts w:ascii="Times New Roman" w:hAnsi="Times New Roman" w:cs="Times New Roman"/>
          <w:sz w:val="24"/>
          <w:szCs w:val="24"/>
        </w:rPr>
        <w:tab/>
      </w:r>
    </w:p>
    <w:p w14:paraId="26E264E9" w14:textId="77777777" w:rsidR="00EC287B" w:rsidRDefault="00EC287B" w:rsidP="00EC287B">
      <w:pPr>
        <w:pStyle w:val="NoSpacing"/>
        <w:jc w:val="right"/>
        <w:rPr>
          <w:rFonts w:ascii="Times New Roman" w:hAnsi="Times New Roman" w:cs="Times New Roman"/>
          <w:sz w:val="24"/>
          <w:szCs w:val="24"/>
        </w:rPr>
      </w:pPr>
    </w:p>
    <w:p w14:paraId="57128227" w14:textId="77777777" w:rsidR="00EC287B" w:rsidRDefault="00EC287B" w:rsidP="00EC287B">
      <w:pPr>
        <w:pStyle w:val="NoSpacing"/>
        <w:jc w:val="right"/>
        <w:rPr>
          <w:rFonts w:ascii="Times New Roman" w:hAnsi="Times New Roman" w:cs="Times New Roman"/>
          <w:sz w:val="24"/>
          <w:szCs w:val="24"/>
        </w:rPr>
      </w:pPr>
    </w:p>
    <w:p w14:paraId="1271F42E" w14:textId="564603F4" w:rsidR="00DA4C7F" w:rsidRPr="00EC287B" w:rsidRDefault="00DA4C7F" w:rsidP="00EC287B">
      <w:pPr>
        <w:pStyle w:val="NoSpacing"/>
        <w:jc w:val="right"/>
        <w:rPr>
          <w:rFonts w:ascii="Times New Roman" w:hAnsi="Times New Roman" w:cs="Times New Roman"/>
          <w:sz w:val="24"/>
          <w:szCs w:val="24"/>
        </w:rPr>
      </w:pPr>
      <w:r w:rsidRPr="00EC287B">
        <w:rPr>
          <w:rFonts w:ascii="Times New Roman" w:hAnsi="Times New Roman" w:cs="Times New Roman"/>
          <w:sz w:val="24"/>
          <w:szCs w:val="24"/>
        </w:rPr>
        <w:t xml:space="preserve"> </w:t>
      </w:r>
      <w:r w:rsidRPr="00EC287B">
        <w:rPr>
          <w:rFonts w:ascii="Times New Roman" w:hAnsi="Times New Roman" w:cs="Times New Roman"/>
          <w:sz w:val="24"/>
          <w:szCs w:val="24"/>
        </w:rPr>
        <w:tab/>
      </w:r>
      <w:r w:rsidRPr="00EC287B">
        <w:rPr>
          <w:rFonts w:ascii="Times New Roman" w:hAnsi="Times New Roman" w:cs="Times New Roman"/>
          <w:sz w:val="24"/>
          <w:szCs w:val="24"/>
        </w:rPr>
        <w:tab/>
        <w:t xml:space="preserve">                                                                       Avizat</w:t>
      </w:r>
    </w:p>
    <w:p w14:paraId="38B13119" w14:textId="77777777" w:rsidR="00DA4C7F" w:rsidRPr="00EC287B" w:rsidRDefault="00DA4C7F" w:rsidP="00EC287B">
      <w:pPr>
        <w:pStyle w:val="NoSpacing"/>
        <w:jc w:val="right"/>
        <w:rPr>
          <w:rFonts w:ascii="Times New Roman" w:hAnsi="Times New Roman" w:cs="Times New Roman"/>
          <w:sz w:val="24"/>
          <w:szCs w:val="24"/>
        </w:rPr>
      </w:pPr>
      <w:r w:rsidRPr="00EC287B">
        <w:rPr>
          <w:rFonts w:ascii="Times New Roman" w:hAnsi="Times New Roman" w:cs="Times New Roman"/>
          <w:sz w:val="24"/>
          <w:szCs w:val="24"/>
        </w:rPr>
        <w:t xml:space="preserve">                                                                     </w:t>
      </w:r>
      <w:r w:rsidRPr="00EC287B">
        <w:rPr>
          <w:rFonts w:ascii="Times New Roman" w:hAnsi="Times New Roman" w:cs="Times New Roman"/>
          <w:sz w:val="24"/>
          <w:szCs w:val="24"/>
        </w:rPr>
        <w:tab/>
      </w:r>
      <w:r w:rsidRPr="00EC287B">
        <w:rPr>
          <w:rFonts w:ascii="Times New Roman" w:hAnsi="Times New Roman" w:cs="Times New Roman"/>
          <w:sz w:val="24"/>
          <w:szCs w:val="24"/>
        </w:rPr>
        <w:tab/>
      </w:r>
      <w:r w:rsidRPr="00EC287B">
        <w:rPr>
          <w:rFonts w:ascii="Times New Roman" w:hAnsi="Times New Roman" w:cs="Times New Roman"/>
          <w:sz w:val="24"/>
          <w:szCs w:val="24"/>
        </w:rPr>
        <w:tab/>
        <w:t xml:space="preserve"> Secretar  general                                                                               </w:t>
      </w:r>
    </w:p>
    <w:p w14:paraId="3EC22B1F" w14:textId="77777777" w:rsidR="00EC287B" w:rsidRDefault="00DA4C7F" w:rsidP="00EC287B">
      <w:pPr>
        <w:pStyle w:val="NoSpacing"/>
        <w:jc w:val="right"/>
        <w:rPr>
          <w:rFonts w:ascii="Times New Roman" w:hAnsi="Times New Roman" w:cs="Times New Roman"/>
          <w:noProof/>
          <w:sz w:val="24"/>
          <w:szCs w:val="24"/>
        </w:rPr>
      </w:pPr>
      <w:r w:rsidRPr="00EC287B">
        <w:rPr>
          <w:rFonts w:ascii="Times New Roman" w:hAnsi="Times New Roman" w:cs="Times New Roman"/>
          <w:noProof/>
          <w:sz w:val="24"/>
          <w:szCs w:val="24"/>
        </w:rPr>
        <w:t xml:space="preserve">                                                                                        Mihaela Maria Racolța </w:t>
      </w:r>
    </w:p>
    <w:p w14:paraId="04B48D63" w14:textId="4AB5E294" w:rsidR="004F3BD7" w:rsidRPr="00EC287B" w:rsidRDefault="007210F7" w:rsidP="00EC287B">
      <w:pPr>
        <w:pStyle w:val="NoSpacing"/>
        <w:rPr>
          <w:rFonts w:ascii="Times New Roman" w:hAnsi="Times New Roman" w:cs="Times New Roman"/>
          <w:noProof/>
          <w:sz w:val="24"/>
          <w:szCs w:val="24"/>
        </w:rPr>
      </w:pPr>
      <w:r w:rsidRPr="00EC287B">
        <w:rPr>
          <w:rFonts w:ascii="Times New Roman" w:hAnsi="Times New Roman"/>
          <w:sz w:val="24"/>
          <w:szCs w:val="24"/>
          <w:lang w:val="en-US"/>
        </w:rPr>
        <w:lastRenderedPageBreak/>
        <w:t xml:space="preserve">2 </w:t>
      </w:r>
      <w:proofErr w:type="gramStart"/>
      <w:r w:rsidRPr="00EC287B">
        <w:rPr>
          <w:rFonts w:ascii="Times New Roman" w:hAnsi="Times New Roman"/>
          <w:sz w:val="24"/>
          <w:szCs w:val="24"/>
          <w:lang w:val="en-US"/>
        </w:rPr>
        <w:t>ex</w:t>
      </w:r>
      <w:proofErr w:type="gramEnd"/>
    </w:p>
    <w:sectPr w:rsidR="004F3BD7" w:rsidRPr="00EC287B" w:rsidSect="009F24F7">
      <w:footerReference w:type="default" r:id="rId8"/>
      <w:pgSz w:w="12240" w:h="15840"/>
      <w:pgMar w:top="993" w:right="1325"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50AD" w14:textId="77777777" w:rsidR="008431D0" w:rsidRDefault="007210F7">
      <w:r>
        <w:separator/>
      </w:r>
    </w:p>
  </w:endnote>
  <w:endnote w:type="continuationSeparator" w:id="0">
    <w:p w14:paraId="5FB08B1A" w14:textId="77777777" w:rsidR="008431D0" w:rsidRDefault="0072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CE57" w14:textId="77777777" w:rsidR="009F24F7" w:rsidRDefault="0068076C">
    <w:pPr>
      <w:pStyle w:val="Footer"/>
      <w:jc w:val="right"/>
    </w:pPr>
    <w:r>
      <w:fldChar w:fldCharType="begin"/>
    </w:r>
    <w:r>
      <w:instrText xml:space="preserve"> PAGE   \* MERGEFORMAT </w:instrText>
    </w:r>
    <w:r>
      <w:fldChar w:fldCharType="separate"/>
    </w:r>
    <w:r>
      <w:rPr>
        <w:noProof/>
      </w:rPr>
      <w:t>2</w:t>
    </w:r>
    <w:r>
      <w:rPr>
        <w:noProof/>
      </w:rPr>
      <w:fldChar w:fldCharType="end"/>
    </w:r>
  </w:p>
  <w:p w14:paraId="2659D77E" w14:textId="77777777" w:rsidR="009F24F7" w:rsidRDefault="007E2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8150" w14:textId="77777777" w:rsidR="008431D0" w:rsidRDefault="007210F7">
      <w:r>
        <w:separator/>
      </w:r>
    </w:p>
  </w:footnote>
  <w:footnote w:type="continuationSeparator" w:id="0">
    <w:p w14:paraId="3E9D2C3D" w14:textId="77777777" w:rsidR="008431D0" w:rsidRDefault="00721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E62F2"/>
    <w:multiLevelType w:val="hybridMultilevel"/>
    <w:tmpl w:val="61CE91DC"/>
    <w:lvl w:ilvl="0" w:tplc="4DA65DE8">
      <w:numFmt w:val="bullet"/>
      <w:lvlText w:val="-"/>
      <w:lvlJc w:val="left"/>
      <w:pPr>
        <w:ind w:left="1571" w:hanging="360"/>
      </w:pPr>
      <w:rPr>
        <w:rFonts w:ascii="Arial" w:eastAsia="Tahoma"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7CA64B2D"/>
    <w:multiLevelType w:val="hybridMultilevel"/>
    <w:tmpl w:val="B3F6912C"/>
    <w:lvl w:ilvl="0" w:tplc="4DA65DE8">
      <w:numFmt w:val="bullet"/>
      <w:lvlText w:val="-"/>
      <w:lvlJc w:val="left"/>
      <w:pPr>
        <w:ind w:left="720" w:hanging="360"/>
      </w:pPr>
      <w:rPr>
        <w:rFonts w:ascii="Arial" w:eastAsia="Tahom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D7"/>
    <w:rsid w:val="0006347A"/>
    <w:rsid w:val="0015196F"/>
    <w:rsid w:val="004F3BD7"/>
    <w:rsid w:val="0068076C"/>
    <w:rsid w:val="00697CAB"/>
    <w:rsid w:val="007210F7"/>
    <w:rsid w:val="0078562C"/>
    <w:rsid w:val="007E272D"/>
    <w:rsid w:val="008431D0"/>
    <w:rsid w:val="00866D5E"/>
    <w:rsid w:val="009C61EB"/>
    <w:rsid w:val="00A64396"/>
    <w:rsid w:val="00A76F3A"/>
    <w:rsid w:val="00CD4ADA"/>
    <w:rsid w:val="00DA4C7F"/>
    <w:rsid w:val="00DE5A20"/>
    <w:rsid w:val="00DF2AAD"/>
    <w:rsid w:val="00EB6ACD"/>
    <w:rsid w:val="00EC287B"/>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2796"/>
  <w15:chartTrackingRefBased/>
  <w15:docId w15:val="{C07B3C68-70E4-444A-9FDE-40E2E804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D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D7"/>
    <w:pPr>
      <w:spacing w:after="160" w:line="259" w:lineRule="auto"/>
      <w:ind w:left="720"/>
      <w:contextualSpacing/>
    </w:pPr>
    <w:rPr>
      <w:rFonts w:ascii="Calibri" w:eastAsia="Calibri" w:hAnsi="Calibri"/>
      <w:sz w:val="22"/>
      <w:szCs w:val="22"/>
      <w:lang w:val="en-GB"/>
    </w:rPr>
  </w:style>
  <w:style w:type="paragraph" w:styleId="Footer">
    <w:name w:val="footer"/>
    <w:basedOn w:val="Normal"/>
    <w:link w:val="FooterChar"/>
    <w:uiPriority w:val="99"/>
    <w:unhideWhenUsed/>
    <w:rsid w:val="004F3BD7"/>
    <w:pPr>
      <w:tabs>
        <w:tab w:val="center" w:pos="4680"/>
        <w:tab w:val="right" w:pos="9360"/>
      </w:tabs>
    </w:pPr>
  </w:style>
  <w:style w:type="character" w:customStyle="1" w:styleId="FooterChar">
    <w:name w:val="Footer Char"/>
    <w:basedOn w:val="DefaultParagraphFont"/>
    <w:link w:val="Footer"/>
    <w:uiPriority w:val="99"/>
    <w:rsid w:val="004F3BD7"/>
    <w:rPr>
      <w:rFonts w:ascii="Times New Roman" w:eastAsia="Times New Roman" w:hAnsi="Times New Roman" w:cs="Times New Roman"/>
      <w:sz w:val="24"/>
      <w:szCs w:val="24"/>
      <w:lang w:val="en-US"/>
    </w:rPr>
  </w:style>
  <w:style w:type="paragraph" w:styleId="NoSpacing">
    <w:name w:val="No Spacing"/>
    <w:uiPriority w:val="1"/>
    <w:qFormat/>
    <w:rsid w:val="00DA4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6</cp:revision>
  <cp:lastPrinted>2021-06-18T10:21:00Z</cp:lastPrinted>
  <dcterms:created xsi:type="dcterms:W3CDTF">2021-06-17T08:14:00Z</dcterms:created>
  <dcterms:modified xsi:type="dcterms:W3CDTF">2021-06-18T12:27:00Z</dcterms:modified>
</cp:coreProperties>
</file>