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ACA1" w14:textId="77777777" w:rsidR="00942081" w:rsidRPr="000B4FE6" w:rsidRDefault="00942081" w:rsidP="000B4FE6">
      <w:pPr>
        <w:tabs>
          <w:tab w:val="left" w:pos="1080"/>
        </w:tabs>
        <w:ind w:firstLine="567"/>
        <w:rPr>
          <w:b/>
          <w:sz w:val="28"/>
          <w:szCs w:val="28"/>
          <w:lang w:val="ro-RO"/>
        </w:rPr>
      </w:pPr>
      <w:r w:rsidRPr="000B4FE6">
        <w:rPr>
          <w:sz w:val="28"/>
          <w:szCs w:val="28"/>
          <w:lang w:val="ro-RO"/>
        </w:rPr>
        <w:t>ROMÂNIA</w:t>
      </w:r>
    </w:p>
    <w:p w14:paraId="7CC5915F" w14:textId="77777777" w:rsidR="00942081" w:rsidRPr="000B4FE6" w:rsidRDefault="00942081" w:rsidP="000B4FE6">
      <w:pPr>
        <w:tabs>
          <w:tab w:val="left" w:pos="1418"/>
        </w:tabs>
        <w:ind w:firstLine="567"/>
        <w:rPr>
          <w:sz w:val="28"/>
          <w:szCs w:val="28"/>
          <w:lang w:val="ro-RO"/>
        </w:rPr>
      </w:pPr>
      <w:r w:rsidRPr="000B4FE6">
        <w:rPr>
          <w:sz w:val="28"/>
          <w:szCs w:val="28"/>
          <w:lang w:val="ro-RO"/>
        </w:rPr>
        <w:t>JUDEŢUL SATU MARE</w:t>
      </w:r>
    </w:p>
    <w:p w14:paraId="4266F780" w14:textId="77777777" w:rsidR="00942081" w:rsidRPr="000B4FE6" w:rsidRDefault="00942081" w:rsidP="000B4FE6">
      <w:pPr>
        <w:tabs>
          <w:tab w:val="left" w:pos="1418"/>
        </w:tabs>
        <w:ind w:firstLine="567"/>
        <w:rPr>
          <w:sz w:val="28"/>
          <w:szCs w:val="28"/>
          <w:lang w:val="ro-RO"/>
        </w:rPr>
      </w:pPr>
      <w:r w:rsidRPr="000B4FE6">
        <w:rPr>
          <w:sz w:val="28"/>
          <w:szCs w:val="28"/>
          <w:lang w:val="ro-RO"/>
        </w:rPr>
        <w:t xml:space="preserve">CONSILIUL LOCAL AL </w:t>
      </w:r>
    </w:p>
    <w:p w14:paraId="0331CB6F" w14:textId="77777777" w:rsidR="00942081" w:rsidRPr="000B4FE6" w:rsidRDefault="00942081" w:rsidP="000B4FE6">
      <w:pPr>
        <w:tabs>
          <w:tab w:val="left" w:pos="1418"/>
        </w:tabs>
        <w:ind w:firstLine="567"/>
        <w:rPr>
          <w:sz w:val="28"/>
          <w:szCs w:val="28"/>
          <w:lang w:val="ro-RO"/>
        </w:rPr>
      </w:pPr>
      <w:r w:rsidRPr="000B4FE6">
        <w:rPr>
          <w:sz w:val="28"/>
          <w:szCs w:val="28"/>
          <w:lang w:val="ro-RO"/>
        </w:rPr>
        <w:t>MUNICIPIULUI SATU MARE</w:t>
      </w:r>
    </w:p>
    <w:p w14:paraId="3C29E4C4" w14:textId="39E73E78" w:rsidR="00F841F8" w:rsidRPr="000B4FE6" w:rsidRDefault="00F841F8" w:rsidP="000B4FE6">
      <w:pPr>
        <w:spacing w:before="100" w:after="100"/>
        <w:ind w:firstLine="567"/>
        <w:rPr>
          <w:b/>
          <w:sz w:val="28"/>
          <w:szCs w:val="28"/>
          <w:lang w:val="ro-RO"/>
        </w:rPr>
      </w:pPr>
      <w:r w:rsidRPr="000B4FE6">
        <w:rPr>
          <w:b/>
          <w:sz w:val="28"/>
          <w:szCs w:val="28"/>
          <w:lang w:val="ro-RO"/>
        </w:rPr>
        <w:t>Nr.</w:t>
      </w:r>
      <w:r w:rsidR="007072B4">
        <w:rPr>
          <w:b/>
          <w:sz w:val="28"/>
          <w:szCs w:val="28"/>
          <w:lang w:val="ro-RO"/>
        </w:rPr>
        <w:t>3223</w:t>
      </w:r>
      <w:r w:rsidRPr="000B4FE6">
        <w:rPr>
          <w:b/>
          <w:sz w:val="28"/>
          <w:szCs w:val="28"/>
          <w:lang w:val="ro-RO"/>
        </w:rPr>
        <w:t>/</w:t>
      </w:r>
      <w:r w:rsidR="0039524E" w:rsidRPr="000B4FE6">
        <w:rPr>
          <w:b/>
          <w:sz w:val="28"/>
          <w:szCs w:val="28"/>
          <w:lang w:val="ro-RO"/>
        </w:rPr>
        <w:t>1</w:t>
      </w:r>
      <w:r w:rsidR="007072B4">
        <w:rPr>
          <w:b/>
          <w:sz w:val="28"/>
          <w:szCs w:val="28"/>
          <w:lang w:val="ro-RO"/>
        </w:rPr>
        <w:t>9</w:t>
      </w:r>
      <w:r w:rsidR="0039524E" w:rsidRPr="000B4FE6">
        <w:rPr>
          <w:b/>
          <w:sz w:val="28"/>
          <w:szCs w:val="28"/>
          <w:lang w:val="ro-RO"/>
        </w:rPr>
        <w:t>.01.</w:t>
      </w:r>
      <w:r w:rsidRPr="000B4FE6">
        <w:rPr>
          <w:b/>
          <w:sz w:val="28"/>
          <w:szCs w:val="28"/>
          <w:lang w:val="ro-RO"/>
        </w:rPr>
        <w:t xml:space="preserve">2022                                                                                                                                          </w:t>
      </w:r>
    </w:p>
    <w:p w14:paraId="0BBBD361" w14:textId="7EDCB763" w:rsidR="00942081" w:rsidRDefault="00F841F8" w:rsidP="000B4FE6">
      <w:pPr>
        <w:tabs>
          <w:tab w:val="left" w:pos="780"/>
          <w:tab w:val="right" w:pos="9332"/>
        </w:tabs>
        <w:spacing w:before="100" w:after="100"/>
        <w:ind w:firstLine="567"/>
        <w:rPr>
          <w:b/>
          <w:i/>
          <w:iCs/>
          <w:sz w:val="28"/>
          <w:szCs w:val="28"/>
          <w:lang w:val="ro-RO"/>
        </w:rPr>
      </w:pPr>
      <w:r>
        <w:rPr>
          <w:b/>
          <w:lang w:val="ro-RO"/>
        </w:rPr>
        <w:tab/>
      </w:r>
      <w:r w:rsidR="00942081">
        <w:rPr>
          <w:b/>
          <w:lang w:val="ro-RO"/>
        </w:rPr>
        <w:t xml:space="preserve">    </w:t>
      </w:r>
      <w:r w:rsidR="0039524E">
        <w:rPr>
          <w:b/>
          <w:lang w:val="ro-RO"/>
        </w:rPr>
        <w:tab/>
      </w:r>
      <w:r w:rsidR="00942081">
        <w:rPr>
          <w:b/>
          <w:i/>
          <w:iCs/>
          <w:sz w:val="28"/>
          <w:szCs w:val="28"/>
          <w:lang w:val="ro-RO"/>
        </w:rPr>
        <w:t>PROIECT</w:t>
      </w:r>
    </w:p>
    <w:p w14:paraId="3FA8F134" w14:textId="77777777" w:rsidR="00942081" w:rsidRDefault="00942081" w:rsidP="000B4FE6">
      <w:pPr>
        <w:keepNext/>
        <w:ind w:firstLine="567"/>
        <w:outlineLvl w:val="1"/>
        <w:rPr>
          <w:b/>
          <w:lang w:val="ro-RO"/>
        </w:rPr>
      </w:pPr>
      <w:r>
        <w:rPr>
          <w:b/>
          <w:lang w:val="ro-RO"/>
        </w:rPr>
        <w:t xml:space="preserve">                                         </w:t>
      </w:r>
    </w:p>
    <w:p w14:paraId="4F3A1DE0" w14:textId="77777777" w:rsidR="00942081" w:rsidRDefault="00942081" w:rsidP="000B4FE6">
      <w:pPr>
        <w:keepNext/>
        <w:ind w:firstLine="567"/>
        <w:jc w:val="center"/>
        <w:outlineLvl w:val="1"/>
        <w:rPr>
          <w:bCs/>
          <w:sz w:val="28"/>
          <w:szCs w:val="28"/>
          <w:lang w:val="ro-RO"/>
        </w:rPr>
      </w:pPr>
      <w:r>
        <w:rPr>
          <w:b/>
          <w:sz w:val="28"/>
          <w:szCs w:val="28"/>
          <w:lang w:val="ro-RO"/>
        </w:rPr>
        <w:t xml:space="preserve">HOTĂRÂREA NR. </w:t>
      </w:r>
      <w:r>
        <w:rPr>
          <w:bCs/>
          <w:sz w:val="28"/>
          <w:szCs w:val="28"/>
          <w:lang w:val="ro-RO"/>
        </w:rPr>
        <w:t>............................</w:t>
      </w:r>
    </w:p>
    <w:p w14:paraId="0398E6E1" w14:textId="2AF7F4F3" w:rsidR="00942081" w:rsidRDefault="00942081" w:rsidP="000B4FE6">
      <w:pPr>
        <w:jc w:val="center"/>
        <w:rPr>
          <w:rFonts w:eastAsia="Calibri"/>
          <w:b/>
          <w:bCs/>
          <w:sz w:val="28"/>
          <w:szCs w:val="28"/>
          <w:lang w:val="ro-RO"/>
        </w:rPr>
      </w:pPr>
      <w:r>
        <w:rPr>
          <w:rFonts w:eastAsia="Calibri"/>
          <w:b/>
          <w:bCs/>
          <w:sz w:val="28"/>
          <w:szCs w:val="28"/>
          <w:lang w:val="ro-RO"/>
        </w:rPr>
        <w:t xml:space="preserve">privind darea în </w:t>
      </w:r>
      <w:r w:rsidR="0051192E">
        <w:rPr>
          <w:rFonts w:eastAsia="Calibri"/>
          <w:b/>
          <w:bCs/>
          <w:sz w:val="28"/>
          <w:szCs w:val="28"/>
          <w:lang w:val="ro-RO"/>
        </w:rPr>
        <w:t>administrare</w:t>
      </w:r>
      <w:r>
        <w:rPr>
          <w:rFonts w:eastAsia="Calibri"/>
          <w:b/>
          <w:bCs/>
          <w:sz w:val="28"/>
          <w:szCs w:val="28"/>
          <w:lang w:val="ro-RO"/>
        </w:rPr>
        <w:t xml:space="preserve"> </w:t>
      </w:r>
      <w:r w:rsidR="0013770D">
        <w:rPr>
          <w:rFonts w:eastAsia="Calibri"/>
          <w:b/>
          <w:bCs/>
          <w:sz w:val="28"/>
          <w:szCs w:val="28"/>
          <w:lang w:val="ro-RO"/>
        </w:rPr>
        <w:t xml:space="preserve">către Teatrul de Nord Satu Mare </w:t>
      </w:r>
      <w:r>
        <w:rPr>
          <w:rFonts w:eastAsia="Calibri"/>
          <w:b/>
          <w:bCs/>
          <w:sz w:val="28"/>
          <w:szCs w:val="28"/>
          <w:lang w:val="ro-RO"/>
        </w:rPr>
        <w:t xml:space="preserve">a </w:t>
      </w:r>
      <w:r w:rsidR="00C46122">
        <w:rPr>
          <w:rFonts w:eastAsia="Calibri"/>
          <w:b/>
          <w:bCs/>
          <w:sz w:val="28"/>
          <w:szCs w:val="28"/>
          <w:lang w:val="ro-RO"/>
        </w:rPr>
        <w:t xml:space="preserve">unor </w:t>
      </w:r>
      <w:r w:rsidR="0013770D">
        <w:rPr>
          <w:rFonts w:eastAsia="Calibri"/>
          <w:b/>
          <w:bCs/>
          <w:sz w:val="28"/>
          <w:szCs w:val="28"/>
          <w:lang w:val="ro-RO"/>
        </w:rPr>
        <w:t>imobile necesare desfășurării activității teatrale</w:t>
      </w:r>
      <w:r w:rsidR="00C46122">
        <w:rPr>
          <w:rFonts w:eastAsia="Calibri"/>
          <w:b/>
          <w:bCs/>
          <w:sz w:val="28"/>
          <w:szCs w:val="28"/>
          <w:lang w:val="ro-RO"/>
        </w:rPr>
        <w:t xml:space="preserve"> </w:t>
      </w:r>
    </w:p>
    <w:p w14:paraId="1BDE0AAD" w14:textId="77777777" w:rsidR="00942081" w:rsidRDefault="00942081" w:rsidP="000B4FE6">
      <w:pPr>
        <w:ind w:firstLine="567"/>
        <w:rPr>
          <w:b/>
          <w:bCs/>
          <w:lang w:val="ro-RO"/>
        </w:rPr>
      </w:pPr>
      <w:r>
        <w:rPr>
          <w:b/>
          <w:bCs/>
          <w:sz w:val="20"/>
          <w:szCs w:val="20"/>
          <w:lang w:val="ro-RO"/>
        </w:rPr>
        <w:t xml:space="preserve">        </w:t>
      </w:r>
    </w:p>
    <w:p w14:paraId="304C4685" w14:textId="23BFD501" w:rsidR="00942081" w:rsidRDefault="00942081" w:rsidP="000B4FE6">
      <w:pPr>
        <w:ind w:firstLine="851"/>
        <w:jc w:val="both"/>
        <w:rPr>
          <w:sz w:val="28"/>
          <w:szCs w:val="28"/>
          <w:lang w:val="ro-RO"/>
        </w:rPr>
      </w:pPr>
      <w:r>
        <w:rPr>
          <w:sz w:val="28"/>
          <w:szCs w:val="28"/>
          <w:lang w:val="ro-RO"/>
        </w:rPr>
        <w:t>Consiliul Local al Municipiului Satu Mare întrunit în ședința ordinară din data de 27.01.2022,</w:t>
      </w:r>
    </w:p>
    <w:p w14:paraId="793A3494" w14:textId="77777777" w:rsidR="00942081" w:rsidRDefault="00942081" w:rsidP="000B4FE6">
      <w:pPr>
        <w:ind w:firstLine="851"/>
        <w:jc w:val="both"/>
        <w:rPr>
          <w:sz w:val="28"/>
          <w:szCs w:val="28"/>
          <w:lang w:val="ro-RO"/>
        </w:rPr>
      </w:pPr>
      <w:r>
        <w:rPr>
          <w:sz w:val="28"/>
          <w:szCs w:val="28"/>
          <w:lang w:val="ro-RO"/>
        </w:rPr>
        <w:t>Analizând:</w:t>
      </w:r>
    </w:p>
    <w:p w14:paraId="490010EB" w14:textId="5095A53D" w:rsidR="00942081" w:rsidRDefault="00942081" w:rsidP="000B4FE6">
      <w:pPr>
        <w:ind w:firstLine="851"/>
        <w:jc w:val="both"/>
        <w:rPr>
          <w:sz w:val="28"/>
          <w:szCs w:val="28"/>
          <w:lang w:val="ro-RO"/>
        </w:rPr>
      </w:pPr>
      <w:r>
        <w:rPr>
          <w:sz w:val="28"/>
          <w:szCs w:val="28"/>
          <w:lang w:val="ro-RO"/>
        </w:rPr>
        <w:t xml:space="preserve">- proiectul de hotărâre înregistrat sub nr. ________/_____.01.2022, </w:t>
      </w:r>
    </w:p>
    <w:p w14:paraId="2295EAA7" w14:textId="21AB1075" w:rsidR="00942081" w:rsidRDefault="00942081" w:rsidP="000B4FE6">
      <w:pPr>
        <w:ind w:firstLine="851"/>
        <w:jc w:val="both"/>
        <w:rPr>
          <w:sz w:val="28"/>
          <w:szCs w:val="28"/>
          <w:lang w:val="ro-RO"/>
        </w:rPr>
      </w:pPr>
      <w:r>
        <w:rPr>
          <w:sz w:val="28"/>
          <w:szCs w:val="28"/>
          <w:lang w:val="ro-RO"/>
        </w:rPr>
        <w:t xml:space="preserve">- referatul de aprobare al </w:t>
      </w:r>
      <w:r w:rsidR="00856A96">
        <w:rPr>
          <w:sz w:val="28"/>
          <w:szCs w:val="28"/>
          <w:lang w:val="ro-RO"/>
        </w:rPr>
        <w:t>inițiatorului</w:t>
      </w:r>
      <w:r>
        <w:rPr>
          <w:sz w:val="28"/>
          <w:szCs w:val="28"/>
          <w:lang w:val="ro-RO"/>
        </w:rPr>
        <w:t xml:space="preserve"> înregistrat sub nr. </w:t>
      </w:r>
      <w:r w:rsidR="0039524E">
        <w:rPr>
          <w:sz w:val="28"/>
          <w:szCs w:val="28"/>
          <w:lang w:val="ro-RO"/>
        </w:rPr>
        <w:t>3</w:t>
      </w:r>
      <w:r w:rsidR="00DE6015">
        <w:rPr>
          <w:sz w:val="28"/>
          <w:szCs w:val="28"/>
          <w:lang w:val="ro-RO"/>
        </w:rPr>
        <w:t>458</w:t>
      </w:r>
      <w:r>
        <w:rPr>
          <w:sz w:val="28"/>
          <w:szCs w:val="28"/>
          <w:lang w:val="ro-RO"/>
        </w:rPr>
        <w:t>/</w:t>
      </w:r>
      <w:r w:rsidR="0039524E">
        <w:rPr>
          <w:sz w:val="28"/>
          <w:szCs w:val="28"/>
          <w:lang w:val="ro-RO"/>
        </w:rPr>
        <w:t>1</w:t>
      </w:r>
      <w:r w:rsidR="00DE6015">
        <w:rPr>
          <w:sz w:val="28"/>
          <w:szCs w:val="28"/>
          <w:lang w:val="ro-RO"/>
        </w:rPr>
        <w:t>9</w:t>
      </w:r>
      <w:r>
        <w:rPr>
          <w:sz w:val="28"/>
          <w:szCs w:val="28"/>
          <w:lang w:val="ro-RO"/>
        </w:rPr>
        <w:t>.01.202</w:t>
      </w:r>
      <w:r w:rsidR="00856A96">
        <w:rPr>
          <w:sz w:val="28"/>
          <w:szCs w:val="28"/>
          <w:lang w:val="ro-RO"/>
        </w:rPr>
        <w:t>2</w:t>
      </w:r>
      <w:r>
        <w:rPr>
          <w:sz w:val="28"/>
          <w:szCs w:val="28"/>
          <w:lang w:val="ro-RO"/>
        </w:rPr>
        <w:t xml:space="preserve">,  </w:t>
      </w:r>
    </w:p>
    <w:p w14:paraId="6C57D5FE" w14:textId="2F237AF8" w:rsidR="00942081" w:rsidRDefault="00942081" w:rsidP="000B4FE6">
      <w:pPr>
        <w:ind w:firstLine="851"/>
        <w:jc w:val="both"/>
        <w:rPr>
          <w:sz w:val="28"/>
          <w:szCs w:val="28"/>
          <w:lang w:val="ro-RO"/>
        </w:rPr>
      </w:pPr>
      <w:r>
        <w:rPr>
          <w:sz w:val="28"/>
          <w:szCs w:val="28"/>
          <w:lang w:val="ro-RO"/>
        </w:rPr>
        <w:t xml:space="preserve">- raportul de specialitate al Serviciului Patrimoniu Concesionări Închirieri înregistrat sub nr. </w:t>
      </w:r>
      <w:r w:rsidR="007072B4">
        <w:rPr>
          <w:sz w:val="28"/>
          <w:szCs w:val="28"/>
          <w:lang w:val="ro-RO"/>
        </w:rPr>
        <w:t>3460</w:t>
      </w:r>
      <w:r>
        <w:rPr>
          <w:sz w:val="28"/>
          <w:szCs w:val="28"/>
          <w:lang w:val="ro-RO"/>
        </w:rPr>
        <w:t>/</w:t>
      </w:r>
      <w:r w:rsidR="0039524E">
        <w:rPr>
          <w:sz w:val="28"/>
          <w:szCs w:val="28"/>
          <w:lang w:val="ro-RO"/>
        </w:rPr>
        <w:t>1</w:t>
      </w:r>
      <w:r w:rsidR="007072B4">
        <w:rPr>
          <w:sz w:val="28"/>
          <w:szCs w:val="28"/>
          <w:lang w:val="ro-RO"/>
        </w:rPr>
        <w:t>9</w:t>
      </w:r>
      <w:r>
        <w:rPr>
          <w:sz w:val="28"/>
          <w:szCs w:val="28"/>
          <w:lang w:val="ro-RO"/>
        </w:rPr>
        <w:t>.01.202</w:t>
      </w:r>
      <w:r w:rsidR="00856A96">
        <w:rPr>
          <w:sz w:val="28"/>
          <w:szCs w:val="28"/>
          <w:lang w:val="ro-RO"/>
        </w:rPr>
        <w:t>2</w:t>
      </w:r>
      <w:r>
        <w:rPr>
          <w:sz w:val="28"/>
          <w:szCs w:val="28"/>
          <w:lang w:val="ro-RO"/>
        </w:rPr>
        <w:t xml:space="preserve">, </w:t>
      </w:r>
    </w:p>
    <w:p w14:paraId="00B95C80" w14:textId="6A820E3D" w:rsidR="00942081" w:rsidRDefault="00942081" w:rsidP="000B4FE6">
      <w:pPr>
        <w:ind w:firstLine="851"/>
        <w:jc w:val="both"/>
        <w:rPr>
          <w:sz w:val="28"/>
          <w:szCs w:val="28"/>
          <w:lang w:val="ro-RO"/>
        </w:rPr>
      </w:pPr>
      <w:r>
        <w:rPr>
          <w:sz w:val="28"/>
          <w:szCs w:val="28"/>
          <w:lang w:val="ro-RO"/>
        </w:rPr>
        <w:t xml:space="preserve">- raportul Serviciului Juridic înregistrat sub nr. </w:t>
      </w:r>
      <w:r w:rsidR="0002597A">
        <w:rPr>
          <w:sz w:val="28"/>
          <w:szCs w:val="28"/>
          <w:lang w:val="ro-RO"/>
        </w:rPr>
        <w:t>3463</w:t>
      </w:r>
      <w:r w:rsidR="00856A96">
        <w:rPr>
          <w:sz w:val="28"/>
          <w:szCs w:val="28"/>
          <w:lang w:val="ro-RO"/>
        </w:rPr>
        <w:t>/</w:t>
      </w:r>
      <w:r w:rsidR="0013770D">
        <w:rPr>
          <w:sz w:val="28"/>
          <w:szCs w:val="28"/>
          <w:lang w:val="ro-RO"/>
        </w:rPr>
        <w:t>19</w:t>
      </w:r>
      <w:r>
        <w:rPr>
          <w:sz w:val="28"/>
          <w:szCs w:val="28"/>
          <w:lang w:val="ro-RO"/>
        </w:rPr>
        <w:t>.01.202</w:t>
      </w:r>
      <w:r w:rsidR="00856A96">
        <w:rPr>
          <w:sz w:val="28"/>
          <w:szCs w:val="28"/>
          <w:lang w:val="ro-RO"/>
        </w:rPr>
        <w:t>2</w:t>
      </w:r>
      <w:r>
        <w:rPr>
          <w:sz w:val="28"/>
          <w:szCs w:val="28"/>
          <w:lang w:val="ro-RO"/>
        </w:rPr>
        <w:t>,</w:t>
      </w:r>
    </w:p>
    <w:p w14:paraId="621E4B47" w14:textId="4192B4DA" w:rsidR="00942081" w:rsidRDefault="00942081" w:rsidP="000B4FE6">
      <w:pPr>
        <w:ind w:firstLine="851"/>
        <w:jc w:val="both"/>
        <w:rPr>
          <w:sz w:val="28"/>
          <w:szCs w:val="28"/>
        </w:rPr>
      </w:pPr>
      <w:r>
        <w:rPr>
          <w:sz w:val="28"/>
          <w:szCs w:val="28"/>
          <w:lang w:val="ro-RO"/>
        </w:rPr>
        <w:t>- avizele comisiilor de specialitate ale Consiliului Local Satu Mare</w:t>
      </w:r>
      <w:r>
        <w:rPr>
          <w:sz w:val="28"/>
          <w:szCs w:val="28"/>
        </w:rPr>
        <w:t>,</w:t>
      </w:r>
    </w:p>
    <w:p w14:paraId="3430F95F" w14:textId="5B77DADA" w:rsidR="00C46122" w:rsidRPr="004443ED" w:rsidRDefault="00C46122" w:rsidP="000B4FE6">
      <w:pPr>
        <w:ind w:firstLine="851"/>
        <w:jc w:val="both"/>
        <w:rPr>
          <w:sz w:val="28"/>
          <w:szCs w:val="28"/>
          <w:lang w:val="ro-RO"/>
        </w:rPr>
      </w:pPr>
      <w:r>
        <w:rPr>
          <w:sz w:val="28"/>
          <w:szCs w:val="28"/>
        </w:rPr>
        <w:t xml:space="preserve">- </w:t>
      </w:r>
      <w:r w:rsidRPr="004443ED">
        <w:rPr>
          <w:sz w:val="28"/>
          <w:szCs w:val="28"/>
          <w:lang w:val="ro-RO"/>
        </w:rPr>
        <w:t>cererea nr.979/07.01.2022 a</w:t>
      </w:r>
      <w:r w:rsidR="004443ED" w:rsidRPr="004443ED">
        <w:rPr>
          <w:sz w:val="28"/>
          <w:szCs w:val="28"/>
          <w:lang w:val="ro-RO"/>
        </w:rPr>
        <w:t xml:space="preserve"> T</w:t>
      </w:r>
      <w:r w:rsidRPr="004443ED">
        <w:rPr>
          <w:sz w:val="28"/>
          <w:szCs w:val="28"/>
          <w:lang w:val="ro-RO"/>
        </w:rPr>
        <w:t>e</w:t>
      </w:r>
      <w:r w:rsidR="004443ED" w:rsidRPr="004443ED">
        <w:rPr>
          <w:sz w:val="28"/>
          <w:szCs w:val="28"/>
          <w:lang w:val="ro-RO"/>
        </w:rPr>
        <w:t>a</w:t>
      </w:r>
      <w:r w:rsidRPr="004443ED">
        <w:rPr>
          <w:sz w:val="28"/>
          <w:szCs w:val="28"/>
          <w:lang w:val="ro-RO"/>
        </w:rPr>
        <w:t xml:space="preserve">trului de Nord </w:t>
      </w:r>
      <w:r w:rsidR="004443ED" w:rsidRPr="004443ED">
        <w:rPr>
          <w:sz w:val="28"/>
          <w:szCs w:val="28"/>
          <w:lang w:val="ro-RO"/>
        </w:rPr>
        <w:t>Satu Mare,</w:t>
      </w:r>
    </w:p>
    <w:p w14:paraId="3F3AC626" w14:textId="77777777" w:rsidR="00942081" w:rsidRDefault="00942081" w:rsidP="000B4FE6">
      <w:pPr>
        <w:ind w:firstLine="851"/>
        <w:jc w:val="both"/>
        <w:rPr>
          <w:sz w:val="28"/>
          <w:szCs w:val="28"/>
          <w:lang w:val="ro-RO"/>
        </w:rPr>
      </w:pPr>
      <w:r>
        <w:rPr>
          <w:sz w:val="28"/>
          <w:szCs w:val="28"/>
          <w:lang w:val="ro-RO"/>
        </w:rPr>
        <w:t>Luând în considerare prevederile:</w:t>
      </w:r>
    </w:p>
    <w:p w14:paraId="29B672C8" w14:textId="4E923FFF" w:rsidR="00C51098" w:rsidRDefault="00942081" w:rsidP="000B4FE6">
      <w:pPr>
        <w:pStyle w:val="ListParagraph"/>
        <w:numPr>
          <w:ilvl w:val="0"/>
          <w:numId w:val="1"/>
        </w:numPr>
        <w:ind w:left="993" w:hanging="142"/>
        <w:jc w:val="both"/>
        <w:rPr>
          <w:sz w:val="28"/>
          <w:szCs w:val="28"/>
          <w:lang w:val="ro-RO"/>
        </w:rPr>
      </w:pPr>
      <w:r w:rsidRPr="00C51098">
        <w:rPr>
          <w:sz w:val="28"/>
          <w:szCs w:val="28"/>
          <w:lang w:val="ro-RO"/>
        </w:rPr>
        <w:t>art. 551 pct.</w:t>
      </w:r>
      <w:r w:rsidR="00757299">
        <w:rPr>
          <w:sz w:val="28"/>
          <w:szCs w:val="28"/>
          <w:lang w:val="ro-RO"/>
        </w:rPr>
        <w:t>7</w:t>
      </w:r>
      <w:r w:rsidRPr="00C51098">
        <w:rPr>
          <w:sz w:val="28"/>
          <w:szCs w:val="28"/>
          <w:lang w:val="ro-RO"/>
        </w:rPr>
        <w:t>, 553 alin. (1) și (4)</w:t>
      </w:r>
      <w:r w:rsidR="00757299">
        <w:rPr>
          <w:sz w:val="28"/>
          <w:szCs w:val="28"/>
          <w:lang w:val="ro-RO"/>
        </w:rPr>
        <w:t>, art. 554</w:t>
      </w:r>
      <w:r w:rsidRPr="00C51098">
        <w:rPr>
          <w:sz w:val="28"/>
          <w:szCs w:val="28"/>
          <w:lang w:val="ro-RO"/>
        </w:rPr>
        <w:t>, art.555</w:t>
      </w:r>
      <w:r w:rsidR="0083589C">
        <w:rPr>
          <w:sz w:val="28"/>
          <w:szCs w:val="28"/>
          <w:lang w:val="ro-RO"/>
        </w:rPr>
        <w:t xml:space="preserve">, art.858, </w:t>
      </w:r>
      <w:r w:rsidR="00757299">
        <w:rPr>
          <w:sz w:val="28"/>
          <w:szCs w:val="28"/>
          <w:lang w:val="ro-RO"/>
        </w:rPr>
        <w:t>art.866</w:t>
      </w:r>
      <w:r w:rsidR="00757299" w:rsidRPr="00C51098">
        <w:rPr>
          <w:sz w:val="28"/>
          <w:szCs w:val="28"/>
          <w:lang w:val="ro-RO"/>
        </w:rPr>
        <w:t xml:space="preserve"> </w:t>
      </w:r>
      <w:r w:rsidR="0083589C">
        <w:rPr>
          <w:sz w:val="28"/>
          <w:szCs w:val="28"/>
          <w:lang w:val="ro-RO"/>
        </w:rPr>
        <w:t>și următoarele</w:t>
      </w:r>
      <w:r w:rsidR="0083589C" w:rsidRPr="00C51098">
        <w:rPr>
          <w:sz w:val="28"/>
          <w:szCs w:val="28"/>
          <w:lang w:val="ro-RO"/>
        </w:rPr>
        <w:t xml:space="preserve"> </w:t>
      </w:r>
      <w:r w:rsidRPr="00C51098">
        <w:rPr>
          <w:sz w:val="28"/>
          <w:szCs w:val="28"/>
          <w:lang w:val="ro-RO"/>
        </w:rPr>
        <w:t>din Codul civil,</w:t>
      </w:r>
    </w:p>
    <w:p w14:paraId="2F74F95A" w14:textId="03B3EBFB" w:rsidR="00C51098" w:rsidRDefault="00942081" w:rsidP="000B4FE6">
      <w:pPr>
        <w:pStyle w:val="ListParagraph"/>
        <w:numPr>
          <w:ilvl w:val="0"/>
          <w:numId w:val="1"/>
        </w:numPr>
        <w:ind w:left="993" w:hanging="142"/>
        <w:jc w:val="both"/>
        <w:rPr>
          <w:sz w:val="28"/>
          <w:szCs w:val="28"/>
          <w:lang w:val="ro-RO"/>
        </w:rPr>
      </w:pPr>
      <w:r w:rsidRPr="00C51098">
        <w:rPr>
          <w:sz w:val="28"/>
          <w:szCs w:val="28"/>
          <w:lang w:val="ro-RO"/>
        </w:rPr>
        <w:t>art.108 lit.</w:t>
      </w:r>
      <w:r w:rsidR="0051192E">
        <w:rPr>
          <w:sz w:val="28"/>
          <w:szCs w:val="28"/>
          <w:lang w:val="ro-RO"/>
        </w:rPr>
        <w:t>a</w:t>
      </w:r>
      <w:r w:rsidRPr="00C51098">
        <w:rPr>
          <w:sz w:val="28"/>
          <w:szCs w:val="28"/>
          <w:lang w:val="ro-RO"/>
        </w:rPr>
        <w:t>),</w:t>
      </w:r>
      <w:r w:rsidR="00E10AB4">
        <w:rPr>
          <w:sz w:val="28"/>
          <w:szCs w:val="28"/>
          <w:lang w:val="ro-RO"/>
        </w:rPr>
        <w:t xml:space="preserve"> </w:t>
      </w:r>
      <w:r w:rsidR="0083589C">
        <w:rPr>
          <w:sz w:val="28"/>
          <w:szCs w:val="28"/>
          <w:lang w:val="ro-RO"/>
        </w:rPr>
        <w:t xml:space="preserve">art.286, </w:t>
      </w:r>
      <w:r w:rsidRPr="00C51098">
        <w:rPr>
          <w:sz w:val="28"/>
          <w:szCs w:val="28"/>
          <w:lang w:val="ro-RO"/>
        </w:rPr>
        <w:t xml:space="preserve"> art.</w:t>
      </w:r>
      <w:r w:rsidR="0083085A">
        <w:rPr>
          <w:sz w:val="28"/>
          <w:szCs w:val="28"/>
          <w:lang w:val="ro-RO"/>
        </w:rPr>
        <w:t>29</w:t>
      </w:r>
      <w:r w:rsidR="00E10AB4">
        <w:rPr>
          <w:sz w:val="28"/>
          <w:szCs w:val="28"/>
          <w:lang w:val="ro-RO"/>
        </w:rPr>
        <w:t>9</w:t>
      </w:r>
      <w:r w:rsidR="0083589C">
        <w:rPr>
          <w:sz w:val="28"/>
          <w:szCs w:val="28"/>
          <w:lang w:val="ro-RO"/>
        </w:rPr>
        <w:t xml:space="preserve">, art.354, art.355, art.362 alin.(1) și alin. (3) </w:t>
      </w:r>
      <w:r w:rsidRPr="00C51098">
        <w:rPr>
          <w:sz w:val="28"/>
          <w:szCs w:val="28"/>
          <w:lang w:val="ro-RO"/>
        </w:rPr>
        <w:t>din Codul Administrativ aprobat prin OUG nr.57/2019, cu modificările și completările ulterioare,</w:t>
      </w:r>
    </w:p>
    <w:p w14:paraId="12288DCA" w14:textId="3E6C326E" w:rsidR="00942081" w:rsidRDefault="0083589C" w:rsidP="000B4FE6">
      <w:pPr>
        <w:pStyle w:val="ListParagraph"/>
        <w:numPr>
          <w:ilvl w:val="0"/>
          <w:numId w:val="1"/>
        </w:numPr>
        <w:ind w:left="993" w:hanging="142"/>
        <w:jc w:val="both"/>
        <w:rPr>
          <w:sz w:val="28"/>
          <w:szCs w:val="28"/>
          <w:lang w:val="ro-RO"/>
        </w:rPr>
      </w:pPr>
      <w:r>
        <w:rPr>
          <w:sz w:val="28"/>
          <w:szCs w:val="28"/>
          <w:lang w:val="ro-RO"/>
        </w:rPr>
        <w:t>art. 3 lit.b)</w:t>
      </w:r>
      <w:r w:rsidR="002465D5">
        <w:rPr>
          <w:sz w:val="28"/>
          <w:szCs w:val="28"/>
          <w:lang w:val="ro-RO"/>
        </w:rPr>
        <w:t xml:space="preserve"> </w:t>
      </w:r>
      <w:r w:rsidR="00C51098" w:rsidRPr="00C51098">
        <w:rPr>
          <w:sz w:val="28"/>
          <w:szCs w:val="28"/>
          <w:lang w:val="ro-RO"/>
        </w:rPr>
        <w:t>din OG nr.21/31.03.2007 privind instituțiile și companiile de spectacole sau concerte, precum și desfășurarea activității de impresariat artistic</w:t>
      </w:r>
      <w:r w:rsidR="00942081" w:rsidRPr="00C51098">
        <w:rPr>
          <w:sz w:val="28"/>
          <w:szCs w:val="28"/>
          <w:lang w:val="ro-RO"/>
        </w:rPr>
        <w:t>, cu modificările și completările ulterioare,</w:t>
      </w:r>
    </w:p>
    <w:p w14:paraId="500BF3BD" w14:textId="2B658230" w:rsidR="0083589C" w:rsidRPr="00C51098" w:rsidRDefault="0083589C" w:rsidP="000B4FE6">
      <w:pPr>
        <w:pStyle w:val="ListParagraph"/>
        <w:numPr>
          <w:ilvl w:val="0"/>
          <w:numId w:val="1"/>
        </w:numPr>
        <w:ind w:left="993" w:hanging="142"/>
        <w:jc w:val="both"/>
        <w:rPr>
          <w:sz w:val="28"/>
          <w:szCs w:val="28"/>
          <w:lang w:val="ro-RO"/>
        </w:rPr>
      </w:pPr>
      <w:r>
        <w:rPr>
          <w:sz w:val="28"/>
          <w:szCs w:val="28"/>
          <w:lang w:val="ro-RO"/>
        </w:rPr>
        <w:t>art.20 alin.(1) lit.e) din Legea nr.273/2006 privind finanțele publice locale, cu modificările și completările ulterioare,</w:t>
      </w:r>
    </w:p>
    <w:p w14:paraId="38D443D8" w14:textId="0B6E317A" w:rsidR="00942081" w:rsidRDefault="00942081" w:rsidP="000B4FE6">
      <w:pPr>
        <w:ind w:firstLine="851"/>
        <w:jc w:val="both"/>
        <w:rPr>
          <w:sz w:val="28"/>
          <w:szCs w:val="28"/>
          <w:lang w:val="ro-RO"/>
        </w:rPr>
      </w:pPr>
      <w:r>
        <w:rPr>
          <w:sz w:val="28"/>
          <w:szCs w:val="28"/>
          <w:lang w:val="ro-RO"/>
        </w:rPr>
        <w:t xml:space="preserve">În temeiul prevederilor </w:t>
      </w:r>
      <w:r w:rsidR="00823849">
        <w:rPr>
          <w:sz w:val="28"/>
          <w:szCs w:val="28"/>
          <w:lang w:val="ro-RO"/>
        </w:rPr>
        <w:t>art.87 alin.</w:t>
      </w:r>
      <w:r w:rsidR="00E10AB4">
        <w:rPr>
          <w:sz w:val="28"/>
          <w:szCs w:val="28"/>
          <w:lang w:val="ro-RO"/>
        </w:rPr>
        <w:t>5</w:t>
      </w:r>
      <w:r w:rsidR="00823849">
        <w:rPr>
          <w:sz w:val="28"/>
          <w:szCs w:val="28"/>
          <w:lang w:val="ro-RO"/>
        </w:rPr>
        <w:t xml:space="preserve">, </w:t>
      </w:r>
      <w:r>
        <w:rPr>
          <w:sz w:val="28"/>
          <w:szCs w:val="28"/>
          <w:lang w:val="ro-RO"/>
        </w:rPr>
        <w:t xml:space="preserve">art. </w:t>
      </w:r>
      <w:r w:rsidR="007F7C56">
        <w:rPr>
          <w:sz w:val="28"/>
          <w:szCs w:val="28"/>
          <w:lang w:val="ro-RO"/>
        </w:rPr>
        <w:t xml:space="preserve">108 lit.a), </w:t>
      </w:r>
      <w:r>
        <w:rPr>
          <w:sz w:val="28"/>
          <w:szCs w:val="28"/>
          <w:lang w:val="ro-RO"/>
        </w:rPr>
        <w:t>129 alin. (2) lit c) coroborat cu alin. (6) lit.</w:t>
      </w:r>
      <w:r w:rsidR="007F7C56">
        <w:rPr>
          <w:sz w:val="28"/>
          <w:szCs w:val="28"/>
          <w:lang w:val="ro-RO"/>
        </w:rPr>
        <w:t>a</w:t>
      </w:r>
      <w:r>
        <w:rPr>
          <w:sz w:val="28"/>
          <w:szCs w:val="28"/>
          <w:lang w:val="ro-RO"/>
        </w:rPr>
        <w:t xml:space="preserve">) </w:t>
      </w:r>
      <w:r w:rsidR="006A4F46">
        <w:rPr>
          <w:sz w:val="28"/>
          <w:szCs w:val="28"/>
          <w:lang w:val="ro-RO"/>
        </w:rPr>
        <w:t>și b)</w:t>
      </w:r>
      <w:r>
        <w:rPr>
          <w:sz w:val="28"/>
          <w:szCs w:val="28"/>
          <w:lang w:val="ro-RO"/>
        </w:rPr>
        <w:t>,</w:t>
      </w:r>
      <w:r w:rsidR="0039524E">
        <w:rPr>
          <w:sz w:val="28"/>
          <w:szCs w:val="28"/>
          <w:lang w:val="ro-RO"/>
        </w:rPr>
        <w:t xml:space="preserve"> </w:t>
      </w:r>
      <w:r>
        <w:rPr>
          <w:sz w:val="28"/>
          <w:szCs w:val="28"/>
          <w:lang w:val="ro-RO"/>
        </w:rPr>
        <w:t>art. 139 alin. (3) lit. g), art. 196 alin. (1) lit. a)</w:t>
      </w:r>
      <w:r w:rsidR="00823849">
        <w:rPr>
          <w:sz w:val="28"/>
          <w:szCs w:val="28"/>
          <w:lang w:val="ro-RO"/>
        </w:rPr>
        <w:t xml:space="preserve"> </w:t>
      </w:r>
      <w:r>
        <w:rPr>
          <w:sz w:val="28"/>
          <w:szCs w:val="28"/>
          <w:lang w:val="ro-RO"/>
        </w:rPr>
        <w:t>din O.U.G. nr. 57/2019 privind Codul administrativ</w:t>
      </w:r>
      <w:r w:rsidR="00A4208A">
        <w:rPr>
          <w:sz w:val="28"/>
          <w:szCs w:val="28"/>
          <w:lang w:val="ro-RO"/>
        </w:rPr>
        <w:t>, cu modificările și completările ulterioare</w:t>
      </w:r>
      <w:r>
        <w:rPr>
          <w:sz w:val="28"/>
          <w:szCs w:val="28"/>
          <w:lang w:val="ro-RO"/>
        </w:rPr>
        <w:t>,</w:t>
      </w:r>
    </w:p>
    <w:p w14:paraId="7E66645D" w14:textId="77777777" w:rsidR="00942081" w:rsidRDefault="00942081" w:rsidP="000B4FE6">
      <w:pPr>
        <w:ind w:firstLine="851"/>
        <w:jc w:val="both"/>
        <w:rPr>
          <w:sz w:val="28"/>
          <w:szCs w:val="28"/>
          <w:lang w:val="ro-RO"/>
        </w:rPr>
      </w:pPr>
      <w:r>
        <w:rPr>
          <w:sz w:val="28"/>
          <w:szCs w:val="28"/>
          <w:lang w:val="ro-RO"/>
        </w:rPr>
        <w:t xml:space="preserve">Consiliul Local al Municipiului Satu Mare adoptă următoarea: </w:t>
      </w:r>
    </w:p>
    <w:p w14:paraId="39254590" w14:textId="77777777" w:rsidR="00942081" w:rsidRPr="00DD6C77" w:rsidRDefault="00942081" w:rsidP="000B4FE6">
      <w:pPr>
        <w:ind w:firstLine="851"/>
        <w:jc w:val="both"/>
        <w:rPr>
          <w:sz w:val="16"/>
          <w:szCs w:val="16"/>
          <w:lang w:val="ro-RO"/>
        </w:rPr>
      </w:pPr>
    </w:p>
    <w:p w14:paraId="65EA6FDD" w14:textId="77777777" w:rsidR="00942081" w:rsidRDefault="00942081" w:rsidP="000B4FE6">
      <w:pPr>
        <w:ind w:firstLine="851"/>
        <w:jc w:val="center"/>
        <w:rPr>
          <w:b/>
          <w:sz w:val="28"/>
          <w:szCs w:val="28"/>
          <w:lang w:val="ro-RO"/>
        </w:rPr>
      </w:pPr>
      <w:r>
        <w:rPr>
          <w:b/>
          <w:sz w:val="28"/>
          <w:szCs w:val="28"/>
          <w:lang w:val="ro-RO"/>
        </w:rPr>
        <w:t>H O T Ă R Â R E :</w:t>
      </w:r>
    </w:p>
    <w:p w14:paraId="6DD26738" w14:textId="77777777" w:rsidR="00942081" w:rsidRPr="00DD6C77" w:rsidRDefault="00942081" w:rsidP="000B4FE6">
      <w:pPr>
        <w:ind w:firstLine="851"/>
        <w:jc w:val="center"/>
        <w:rPr>
          <w:rFonts w:eastAsia="SimSun"/>
          <w:b/>
          <w:sz w:val="16"/>
          <w:szCs w:val="16"/>
          <w:lang w:val="ro-RO" w:eastAsia="zh-CN"/>
        </w:rPr>
      </w:pPr>
    </w:p>
    <w:p w14:paraId="07EFE1EB" w14:textId="62378ED8" w:rsidR="00C51098" w:rsidRDefault="00942081" w:rsidP="000B4FE6">
      <w:pPr>
        <w:tabs>
          <w:tab w:val="left" w:pos="180"/>
        </w:tabs>
        <w:ind w:firstLine="851"/>
        <w:jc w:val="both"/>
        <w:rPr>
          <w:rFonts w:eastAsia="SimSun"/>
          <w:sz w:val="28"/>
          <w:szCs w:val="28"/>
          <w:lang w:val="ro-RO" w:eastAsia="zh-CN"/>
        </w:rPr>
      </w:pPr>
      <w:r>
        <w:rPr>
          <w:rFonts w:eastAsia="SimSun"/>
          <w:b/>
          <w:sz w:val="28"/>
          <w:szCs w:val="28"/>
          <w:lang w:val="ro-RO" w:eastAsia="zh-CN"/>
        </w:rPr>
        <w:t>Art. 1.</w:t>
      </w:r>
      <w:r>
        <w:rPr>
          <w:rFonts w:eastAsia="SimSun"/>
          <w:sz w:val="28"/>
          <w:szCs w:val="28"/>
          <w:lang w:val="ro-RO" w:eastAsia="zh-CN"/>
        </w:rPr>
        <w:t xml:space="preserve"> Se aprobă darea în </w:t>
      </w:r>
      <w:r w:rsidR="007F7C56">
        <w:rPr>
          <w:rFonts w:eastAsia="SimSun"/>
          <w:sz w:val="28"/>
          <w:szCs w:val="28"/>
          <w:lang w:val="ro-RO" w:eastAsia="zh-CN"/>
        </w:rPr>
        <w:t>administrarea</w:t>
      </w:r>
      <w:r>
        <w:rPr>
          <w:rFonts w:eastAsia="SimSun"/>
          <w:sz w:val="28"/>
          <w:szCs w:val="28"/>
          <w:lang w:val="ro-RO" w:eastAsia="zh-CN"/>
        </w:rPr>
        <w:t xml:space="preserve"> </w:t>
      </w:r>
      <w:r w:rsidR="00DE4D41">
        <w:rPr>
          <w:rFonts w:eastAsia="SimSun"/>
          <w:sz w:val="28"/>
          <w:szCs w:val="28"/>
          <w:lang w:val="ro-RO" w:eastAsia="zh-CN"/>
        </w:rPr>
        <w:t>Teatrului de No</w:t>
      </w:r>
      <w:r w:rsidR="00A4208A">
        <w:rPr>
          <w:rFonts w:eastAsia="SimSun"/>
          <w:sz w:val="28"/>
          <w:szCs w:val="28"/>
          <w:lang w:val="ro-RO" w:eastAsia="zh-CN"/>
        </w:rPr>
        <w:t>r</w:t>
      </w:r>
      <w:r w:rsidR="00DE4D41">
        <w:rPr>
          <w:rFonts w:eastAsia="SimSun"/>
          <w:sz w:val="28"/>
          <w:szCs w:val="28"/>
          <w:lang w:val="ro-RO" w:eastAsia="zh-CN"/>
        </w:rPr>
        <w:t>d Satu Mare</w:t>
      </w:r>
      <w:r w:rsidR="00D101B0">
        <w:rPr>
          <w:rFonts w:eastAsia="SimSun"/>
          <w:sz w:val="28"/>
          <w:szCs w:val="28"/>
          <w:lang w:val="ro-RO" w:eastAsia="zh-CN"/>
        </w:rPr>
        <w:t xml:space="preserve"> </w:t>
      </w:r>
      <w:r w:rsidR="0039524E">
        <w:rPr>
          <w:rFonts w:eastAsia="SimSun"/>
          <w:sz w:val="28"/>
          <w:szCs w:val="28"/>
          <w:lang w:val="ro-RO" w:eastAsia="zh-CN"/>
        </w:rPr>
        <w:t xml:space="preserve">a </w:t>
      </w:r>
      <w:r w:rsidR="00DE4D41">
        <w:rPr>
          <w:rFonts w:eastAsia="SimSun"/>
          <w:sz w:val="28"/>
          <w:szCs w:val="28"/>
          <w:lang w:val="ro-RO" w:eastAsia="zh-CN"/>
        </w:rPr>
        <w:t>imobile</w:t>
      </w:r>
      <w:r w:rsidR="00A4208A">
        <w:rPr>
          <w:rFonts w:eastAsia="SimSun"/>
          <w:sz w:val="28"/>
          <w:szCs w:val="28"/>
          <w:lang w:val="ro-RO" w:eastAsia="zh-CN"/>
        </w:rPr>
        <w:t>l</w:t>
      </w:r>
      <w:r w:rsidR="0039524E">
        <w:rPr>
          <w:rFonts w:eastAsia="SimSun"/>
          <w:sz w:val="28"/>
          <w:szCs w:val="28"/>
          <w:lang w:val="ro-RO" w:eastAsia="zh-CN"/>
        </w:rPr>
        <w:t>or identificate</w:t>
      </w:r>
      <w:r w:rsidR="007F2E0C">
        <w:rPr>
          <w:rFonts w:eastAsia="SimSun"/>
          <w:sz w:val="28"/>
          <w:szCs w:val="28"/>
          <w:lang w:val="ro-RO" w:eastAsia="zh-CN"/>
        </w:rPr>
        <w:t xml:space="preserve"> </w:t>
      </w:r>
      <w:r w:rsidR="0039524E">
        <w:rPr>
          <w:rFonts w:eastAsia="SimSun"/>
          <w:sz w:val="28"/>
          <w:szCs w:val="28"/>
          <w:lang w:val="ro-RO" w:eastAsia="zh-CN"/>
        </w:rPr>
        <w:t>în</w:t>
      </w:r>
      <w:r w:rsidR="00A4208A">
        <w:rPr>
          <w:rFonts w:eastAsia="SimSun"/>
          <w:sz w:val="28"/>
          <w:szCs w:val="28"/>
          <w:lang w:val="ro-RO" w:eastAsia="zh-CN"/>
        </w:rPr>
        <w:t xml:space="preserve"> anexa parte integrantă </w:t>
      </w:r>
      <w:r w:rsidR="0025106A">
        <w:rPr>
          <w:rFonts w:eastAsia="SimSun"/>
          <w:sz w:val="28"/>
          <w:szCs w:val="28"/>
          <w:lang w:val="ro-RO" w:eastAsia="zh-CN"/>
        </w:rPr>
        <w:t>a</w:t>
      </w:r>
      <w:r w:rsidR="00A4208A">
        <w:rPr>
          <w:rFonts w:eastAsia="SimSun"/>
          <w:sz w:val="28"/>
          <w:szCs w:val="28"/>
          <w:lang w:val="ro-RO" w:eastAsia="zh-CN"/>
        </w:rPr>
        <w:t xml:space="preserve"> prezent</w:t>
      </w:r>
      <w:r w:rsidR="0025106A">
        <w:rPr>
          <w:rFonts w:eastAsia="SimSun"/>
          <w:sz w:val="28"/>
          <w:szCs w:val="28"/>
          <w:lang w:val="ro-RO" w:eastAsia="zh-CN"/>
        </w:rPr>
        <w:t>ei</w:t>
      </w:r>
      <w:r w:rsidR="00A4208A">
        <w:rPr>
          <w:rFonts w:eastAsia="SimSun"/>
          <w:sz w:val="28"/>
          <w:szCs w:val="28"/>
          <w:lang w:val="ro-RO" w:eastAsia="zh-CN"/>
        </w:rPr>
        <w:t>.</w:t>
      </w:r>
    </w:p>
    <w:p w14:paraId="086FEC6F" w14:textId="77777777" w:rsidR="00B7473B" w:rsidRDefault="00B7473B" w:rsidP="000B4FE6">
      <w:pPr>
        <w:tabs>
          <w:tab w:val="left" w:pos="180"/>
        </w:tabs>
        <w:ind w:firstLine="851"/>
        <w:jc w:val="both"/>
        <w:rPr>
          <w:rFonts w:eastAsia="SimSun"/>
          <w:sz w:val="28"/>
          <w:szCs w:val="28"/>
          <w:lang w:val="ro-RO" w:eastAsia="zh-CN"/>
        </w:rPr>
      </w:pPr>
    </w:p>
    <w:p w14:paraId="06260F23" w14:textId="5E164E39" w:rsidR="00942081" w:rsidRDefault="00942081" w:rsidP="000B4FE6">
      <w:pPr>
        <w:ind w:firstLine="851"/>
        <w:jc w:val="both"/>
        <w:rPr>
          <w:sz w:val="28"/>
          <w:szCs w:val="28"/>
          <w:lang w:val="ro-RO"/>
        </w:rPr>
      </w:pPr>
      <w:r>
        <w:rPr>
          <w:rFonts w:eastAsia="SimSun"/>
          <w:b/>
          <w:sz w:val="28"/>
          <w:szCs w:val="28"/>
          <w:lang w:val="ro-RO" w:eastAsia="zh-CN"/>
        </w:rPr>
        <w:lastRenderedPageBreak/>
        <w:t>Art. 2.</w:t>
      </w:r>
      <w:r>
        <w:rPr>
          <w:rFonts w:eastAsia="SimSun"/>
          <w:sz w:val="28"/>
          <w:szCs w:val="28"/>
          <w:lang w:val="ro-RO" w:eastAsia="zh-CN"/>
        </w:rPr>
        <w:t xml:space="preserve"> </w:t>
      </w:r>
      <w:r w:rsidR="007F7C56" w:rsidRPr="00A5435F">
        <w:rPr>
          <w:sz w:val="28"/>
          <w:szCs w:val="28"/>
          <w:lang w:val="ro-RO"/>
        </w:rPr>
        <w:t>Darea în administrare</w:t>
      </w:r>
      <w:r w:rsidRPr="00A5435F">
        <w:rPr>
          <w:sz w:val="28"/>
          <w:szCs w:val="28"/>
          <w:lang w:val="ro-RO"/>
        </w:rPr>
        <w:t xml:space="preserve"> se </w:t>
      </w:r>
      <w:r w:rsidRPr="00A5435F">
        <w:rPr>
          <w:rFonts w:eastAsia="SimSun"/>
          <w:sz w:val="28"/>
          <w:szCs w:val="28"/>
          <w:lang w:val="ro-RO" w:eastAsia="zh-CN"/>
        </w:rPr>
        <w:t xml:space="preserve">face pe bază de Protocol, încheiat în termen de 15 zile calendaristice de la data intrării în vigoare a prezentei, ce va constitui anexă la contractul de </w:t>
      </w:r>
      <w:r w:rsidR="00A4208A">
        <w:rPr>
          <w:rFonts w:eastAsia="SimSun"/>
          <w:sz w:val="28"/>
          <w:szCs w:val="28"/>
          <w:lang w:val="ro-RO" w:eastAsia="zh-CN"/>
        </w:rPr>
        <w:t>administrare</w:t>
      </w:r>
      <w:r w:rsidRPr="00A5435F">
        <w:rPr>
          <w:rFonts w:eastAsia="SimSun"/>
          <w:sz w:val="28"/>
          <w:szCs w:val="28"/>
          <w:lang w:val="ro-RO" w:eastAsia="zh-CN"/>
        </w:rPr>
        <w:t>.</w:t>
      </w:r>
      <w:r>
        <w:rPr>
          <w:rFonts w:eastAsia="SimSun"/>
          <w:b/>
          <w:sz w:val="28"/>
          <w:lang w:eastAsia="zh-CN"/>
        </w:rPr>
        <w:t xml:space="preserve"> </w:t>
      </w:r>
    </w:p>
    <w:p w14:paraId="1C0CAFD0" w14:textId="420DEE64" w:rsidR="00942081" w:rsidRDefault="00942081" w:rsidP="000B4FE6">
      <w:pPr>
        <w:ind w:firstLine="709"/>
        <w:jc w:val="both"/>
        <w:rPr>
          <w:bCs/>
          <w:sz w:val="28"/>
          <w:szCs w:val="28"/>
          <w:lang w:val="ro-RO"/>
        </w:rPr>
      </w:pPr>
      <w:r>
        <w:rPr>
          <w:b/>
          <w:sz w:val="28"/>
          <w:szCs w:val="28"/>
          <w:lang w:val="ro-RO"/>
        </w:rPr>
        <w:t>Art.3</w:t>
      </w:r>
      <w:r w:rsidR="00C55590">
        <w:rPr>
          <w:b/>
          <w:sz w:val="28"/>
          <w:szCs w:val="28"/>
          <w:lang w:val="ro-RO"/>
        </w:rPr>
        <w:t xml:space="preserve"> </w:t>
      </w:r>
      <w:r w:rsidR="00C55590" w:rsidRPr="00C55590">
        <w:rPr>
          <w:bCs/>
          <w:sz w:val="28"/>
          <w:szCs w:val="28"/>
          <w:lang w:val="ro-RO"/>
        </w:rPr>
        <w:t>Teatrul de Nord</w:t>
      </w:r>
      <w:r w:rsidR="00C55590">
        <w:rPr>
          <w:b/>
          <w:sz w:val="28"/>
          <w:szCs w:val="28"/>
          <w:lang w:val="ro-RO"/>
        </w:rPr>
        <w:t xml:space="preserve"> </w:t>
      </w:r>
      <w:r>
        <w:rPr>
          <w:bCs/>
          <w:sz w:val="28"/>
          <w:szCs w:val="28"/>
          <w:lang w:val="ro-RO"/>
        </w:rPr>
        <w:t xml:space="preserve"> Satu Mare </w:t>
      </w:r>
      <w:r w:rsidRPr="00511C4A">
        <w:rPr>
          <w:bCs/>
          <w:sz w:val="28"/>
          <w:szCs w:val="28"/>
          <w:lang w:val="ro-RO"/>
        </w:rPr>
        <w:t>va avea următoarele obligații:</w:t>
      </w:r>
    </w:p>
    <w:p w14:paraId="2DC187D8" w14:textId="4DCF4FAC" w:rsidR="00942081" w:rsidRDefault="00942081" w:rsidP="000B4FE6">
      <w:pPr>
        <w:pStyle w:val="ListParagraph"/>
        <w:numPr>
          <w:ilvl w:val="0"/>
          <w:numId w:val="2"/>
        </w:numPr>
        <w:jc w:val="both"/>
        <w:rPr>
          <w:bCs/>
          <w:sz w:val="28"/>
          <w:szCs w:val="28"/>
          <w:lang w:val="ro-RO"/>
        </w:rPr>
      </w:pPr>
      <w:r>
        <w:rPr>
          <w:bCs/>
          <w:sz w:val="28"/>
          <w:szCs w:val="28"/>
          <w:lang w:val="ro-RO"/>
        </w:rPr>
        <w:t>să folosească spați</w:t>
      </w:r>
      <w:r w:rsidR="00F841F8">
        <w:rPr>
          <w:bCs/>
          <w:sz w:val="28"/>
          <w:szCs w:val="28"/>
          <w:lang w:val="ro-RO"/>
        </w:rPr>
        <w:t>ile</w:t>
      </w:r>
      <w:r>
        <w:rPr>
          <w:bCs/>
          <w:sz w:val="28"/>
          <w:szCs w:val="28"/>
          <w:lang w:val="ro-RO"/>
        </w:rPr>
        <w:t xml:space="preserve"> potrivit destinației stabilite și să</w:t>
      </w:r>
      <w:r w:rsidR="00F623AC">
        <w:rPr>
          <w:bCs/>
          <w:sz w:val="28"/>
          <w:szCs w:val="28"/>
          <w:lang w:val="ro-RO"/>
        </w:rPr>
        <w:t xml:space="preserve"> </w:t>
      </w:r>
      <w:r>
        <w:rPr>
          <w:bCs/>
          <w:sz w:val="28"/>
          <w:szCs w:val="28"/>
          <w:lang w:val="ro-RO"/>
        </w:rPr>
        <w:t>l</w:t>
      </w:r>
      <w:r w:rsidR="00F623AC">
        <w:rPr>
          <w:bCs/>
          <w:sz w:val="28"/>
          <w:szCs w:val="28"/>
          <w:lang w:val="ro-RO"/>
        </w:rPr>
        <w:t>e</w:t>
      </w:r>
      <w:r>
        <w:rPr>
          <w:bCs/>
          <w:sz w:val="28"/>
          <w:szCs w:val="28"/>
          <w:lang w:val="ro-RO"/>
        </w:rPr>
        <w:t xml:space="preserve"> întrețină ca un bun proprietar;</w:t>
      </w:r>
    </w:p>
    <w:p w14:paraId="71DA5A5E" w14:textId="1234A3A0" w:rsidR="0067260B" w:rsidRPr="0067260B" w:rsidRDefault="0067260B" w:rsidP="000B4FE6">
      <w:pPr>
        <w:pStyle w:val="ListParagraph"/>
        <w:numPr>
          <w:ilvl w:val="0"/>
          <w:numId w:val="2"/>
        </w:numPr>
        <w:jc w:val="both"/>
        <w:rPr>
          <w:bCs/>
          <w:sz w:val="28"/>
          <w:szCs w:val="28"/>
          <w:lang w:val="ro-RO"/>
        </w:rPr>
      </w:pPr>
      <w:r w:rsidRPr="0067260B">
        <w:rPr>
          <w:bCs/>
          <w:sz w:val="28"/>
          <w:szCs w:val="28"/>
          <w:lang w:val="ro-RO"/>
        </w:rPr>
        <w:t>asigurarea pazei, protec</w:t>
      </w:r>
      <w:r>
        <w:rPr>
          <w:bCs/>
          <w:sz w:val="28"/>
          <w:szCs w:val="28"/>
          <w:lang w:val="ro-RO"/>
        </w:rPr>
        <w:t>ț</w:t>
      </w:r>
      <w:r w:rsidRPr="0067260B">
        <w:rPr>
          <w:bCs/>
          <w:sz w:val="28"/>
          <w:szCs w:val="28"/>
          <w:lang w:val="ro-RO"/>
        </w:rPr>
        <w:t xml:space="preserve">iei </w:t>
      </w:r>
      <w:r>
        <w:rPr>
          <w:bCs/>
          <w:sz w:val="28"/>
          <w:szCs w:val="28"/>
          <w:lang w:val="ro-RO"/>
        </w:rPr>
        <w:t>ș</w:t>
      </w:r>
      <w:r w:rsidRPr="0067260B">
        <w:rPr>
          <w:bCs/>
          <w:sz w:val="28"/>
          <w:szCs w:val="28"/>
          <w:lang w:val="ro-RO"/>
        </w:rPr>
        <w:t xml:space="preserve">i conservarea bunurilor, ca un bun proprietar, </w:t>
      </w:r>
      <w:r>
        <w:rPr>
          <w:bCs/>
          <w:sz w:val="28"/>
          <w:szCs w:val="28"/>
          <w:lang w:val="ro-RO"/>
        </w:rPr>
        <w:t>ș</w:t>
      </w:r>
      <w:r w:rsidRPr="0067260B">
        <w:rPr>
          <w:bCs/>
          <w:sz w:val="28"/>
          <w:szCs w:val="28"/>
          <w:lang w:val="ro-RO"/>
        </w:rPr>
        <w:t>i suportarea tuturor cheltuielilor necesare unei bune func</w:t>
      </w:r>
      <w:r>
        <w:rPr>
          <w:bCs/>
          <w:sz w:val="28"/>
          <w:szCs w:val="28"/>
          <w:lang w:val="ro-RO"/>
        </w:rPr>
        <w:t>ț</w:t>
      </w:r>
      <w:r w:rsidRPr="0067260B">
        <w:rPr>
          <w:bCs/>
          <w:sz w:val="28"/>
          <w:szCs w:val="28"/>
          <w:lang w:val="ro-RO"/>
        </w:rPr>
        <w:t>ion</w:t>
      </w:r>
      <w:r>
        <w:rPr>
          <w:bCs/>
          <w:sz w:val="28"/>
          <w:szCs w:val="28"/>
          <w:lang w:val="ro-RO"/>
        </w:rPr>
        <w:t>ă</w:t>
      </w:r>
      <w:r w:rsidRPr="0067260B">
        <w:rPr>
          <w:bCs/>
          <w:sz w:val="28"/>
          <w:szCs w:val="28"/>
          <w:lang w:val="ro-RO"/>
        </w:rPr>
        <w:t>ri;</w:t>
      </w:r>
    </w:p>
    <w:p w14:paraId="029EDC38" w14:textId="77777777" w:rsidR="0067260B" w:rsidRDefault="0067260B" w:rsidP="000B4FE6">
      <w:pPr>
        <w:pStyle w:val="ListParagraph"/>
        <w:numPr>
          <w:ilvl w:val="0"/>
          <w:numId w:val="2"/>
        </w:numPr>
        <w:jc w:val="both"/>
        <w:rPr>
          <w:bCs/>
          <w:sz w:val="28"/>
          <w:szCs w:val="28"/>
          <w:lang w:val="ro-RO"/>
        </w:rPr>
      </w:pPr>
      <w:r w:rsidRPr="0067260B">
        <w:rPr>
          <w:bCs/>
          <w:sz w:val="28"/>
          <w:szCs w:val="28"/>
          <w:lang w:val="ro-RO"/>
        </w:rPr>
        <w:t xml:space="preserve"> efectuarea de lucr</w:t>
      </w:r>
      <w:r>
        <w:rPr>
          <w:bCs/>
          <w:sz w:val="28"/>
          <w:szCs w:val="28"/>
          <w:lang w:val="ro-RO"/>
        </w:rPr>
        <w:t>ă</w:t>
      </w:r>
      <w:r w:rsidRPr="0067260B">
        <w:rPr>
          <w:bCs/>
          <w:sz w:val="28"/>
          <w:szCs w:val="28"/>
          <w:lang w:val="ro-RO"/>
        </w:rPr>
        <w:t>ri de investi</w:t>
      </w:r>
      <w:r>
        <w:rPr>
          <w:bCs/>
          <w:sz w:val="28"/>
          <w:szCs w:val="28"/>
          <w:lang w:val="ro-RO"/>
        </w:rPr>
        <w:t>ț</w:t>
      </w:r>
      <w:r w:rsidRPr="0067260B">
        <w:rPr>
          <w:bCs/>
          <w:sz w:val="28"/>
          <w:szCs w:val="28"/>
          <w:lang w:val="ro-RO"/>
        </w:rPr>
        <w:t xml:space="preserve">ii asupra bunului, </w:t>
      </w:r>
      <w:r>
        <w:rPr>
          <w:bCs/>
          <w:sz w:val="28"/>
          <w:szCs w:val="28"/>
          <w:lang w:val="ro-RO"/>
        </w:rPr>
        <w:t>î</w:t>
      </w:r>
      <w:r w:rsidRPr="0067260B">
        <w:rPr>
          <w:bCs/>
          <w:sz w:val="28"/>
          <w:szCs w:val="28"/>
          <w:lang w:val="ro-RO"/>
        </w:rPr>
        <w:t>n condi</w:t>
      </w:r>
      <w:r>
        <w:rPr>
          <w:bCs/>
          <w:sz w:val="28"/>
          <w:szCs w:val="28"/>
          <w:lang w:val="ro-RO"/>
        </w:rPr>
        <w:t>ț</w:t>
      </w:r>
      <w:r w:rsidRPr="0067260B">
        <w:rPr>
          <w:bCs/>
          <w:sz w:val="28"/>
          <w:szCs w:val="28"/>
          <w:lang w:val="ro-RO"/>
        </w:rPr>
        <w:t xml:space="preserve">iile actului de dare </w:t>
      </w:r>
      <w:r>
        <w:rPr>
          <w:bCs/>
          <w:sz w:val="28"/>
          <w:szCs w:val="28"/>
          <w:lang w:val="ro-RO"/>
        </w:rPr>
        <w:t>î</w:t>
      </w:r>
      <w:r w:rsidRPr="0067260B">
        <w:rPr>
          <w:bCs/>
          <w:sz w:val="28"/>
          <w:szCs w:val="28"/>
          <w:lang w:val="ro-RO"/>
        </w:rPr>
        <w:t xml:space="preserve">n administrare </w:t>
      </w:r>
      <w:r>
        <w:rPr>
          <w:bCs/>
          <w:sz w:val="28"/>
          <w:szCs w:val="28"/>
          <w:lang w:val="ro-RO"/>
        </w:rPr>
        <w:t>ș</w:t>
      </w:r>
      <w:r w:rsidRPr="0067260B">
        <w:rPr>
          <w:bCs/>
          <w:sz w:val="28"/>
          <w:szCs w:val="28"/>
          <w:lang w:val="ro-RO"/>
        </w:rPr>
        <w:t>i a legisla</w:t>
      </w:r>
      <w:r>
        <w:rPr>
          <w:bCs/>
          <w:sz w:val="28"/>
          <w:szCs w:val="28"/>
          <w:lang w:val="ro-RO"/>
        </w:rPr>
        <w:t>ț</w:t>
      </w:r>
      <w:r w:rsidRPr="0067260B">
        <w:rPr>
          <w:bCs/>
          <w:sz w:val="28"/>
          <w:szCs w:val="28"/>
          <w:lang w:val="ro-RO"/>
        </w:rPr>
        <w:t xml:space="preserve">iei </w:t>
      </w:r>
      <w:r>
        <w:rPr>
          <w:bCs/>
          <w:sz w:val="28"/>
          <w:szCs w:val="28"/>
          <w:lang w:val="ro-RO"/>
        </w:rPr>
        <w:t>î</w:t>
      </w:r>
      <w:r w:rsidRPr="0067260B">
        <w:rPr>
          <w:bCs/>
          <w:sz w:val="28"/>
          <w:szCs w:val="28"/>
          <w:lang w:val="ro-RO"/>
        </w:rPr>
        <w:t>n materia achizi</w:t>
      </w:r>
      <w:r>
        <w:rPr>
          <w:bCs/>
          <w:sz w:val="28"/>
          <w:szCs w:val="28"/>
          <w:lang w:val="ro-RO"/>
        </w:rPr>
        <w:t>ț</w:t>
      </w:r>
      <w:r w:rsidRPr="0067260B">
        <w:rPr>
          <w:bCs/>
          <w:sz w:val="28"/>
          <w:szCs w:val="28"/>
          <w:lang w:val="ro-RO"/>
        </w:rPr>
        <w:t>iilor publice;</w:t>
      </w:r>
    </w:p>
    <w:p w14:paraId="20A70CCA" w14:textId="2C464438" w:rsidR="0067260B" w:rsidRPr="0067260B" w:rsidRDefault="0067260B" w:rsidP="000B4FE6">
      <w:pPr>
        <w:pStyle w:val="ListParagraph"/>
        <w:numPr>
          <w:ilvl w:val="0"/>
          <w:numId w:val="2"/>
        </w:numPr>
        <w:jc w:val="both"/>
        <w:rPr>
          <w:bCs/>
          <w:sz w:val="28"/>
          <w:szCs w:val="28"/>
          <w:lang w:val="ro-RO"/>
        </w:rPr>
      </w:pPr>
      <w:r w:rsidRPr="0067260B">
        <w:rPr>
          <w:bCs/>
          <w:sz w:val="28"/>
          <w:szCs w:val="28"/>
          <w:lang w:val="ro-RO"/>
        </w:rPr>
        <w:t>suportarea tuturor cheltuielilor necesare pentru aducerea bunului la starea corespunz</w:t>
      </w:r>
      <w:r w:rsidR="00A93D72">
        <w:rPr>
          <w:bCs/>
          <w:sz w:val="28"/>
          <w:szCs w:val="28"/>
          <w:lang w:val="ro-RO"/>
        </w:rPr>
        <w:t>ă</w:t>
      </w:r>
      <w:r w:rsidRPr="0067260B">
        <w:rPr>
          <w:bCs/>
          <w:sz w:val="28"/>
          <w:szCs w:val="28"/>
          <w:lang w:val="ro-RO"/>
        </w:rPr>
        <w:t>toare de folosin</w:t>
      </w:r>
      <w:r w:rsidR="00A93D72">
        <w:rPr>
          <w:bCs/>
          <w:sz w:val="28"/>
          <w:szCs w:val="28"/>
          <w:lang w:val="ro-RO"/>
        </w:rPr>
        <w:t>ță</w:t>
      </w:r>
      <w:r w:rsidRPr="0067260B">
        <w:rPr>
          <w:bCs/>
          <w:sz w:val="28"/>
          <w:szCs w:val="28"/>
          <w:lang w:val="ro-RO"/>
        </w:rPr>
        <w:t xml:space="preserve">, </w:t>
      </w:r>
      <w:r w:rsidR="00A93D72">
        <w:rPr>
          <w:bCs/>
          <w:sz w:val="28"/>
          <w:szCs w:val="28"/>
          <w:lang w:val="ro-RO"/>
        </w:rPr>
        <w:t>î</w:t>
      </w:r>
      <w:r w:rsidRPr="0067260B">
        <w:rPr>
          <w:bCs/>
          <w:sz w:val="28"/>
          <w:szCs w:val="28"/>
          <w:lang w:val="ro-RO"/>
        </w:rPr>
        <w:t>n cazul degrad</w:t>
      </w:r>
      <w:r w:rsidR="00A93D72">
        <w:rPr>
          <w:bCs/>
          <w:sz w:val="28"/>
          <w:szCs w:val="28"/>
          <w:lang w:val="ro-RO"/>
        </w:rPr>
        <w:t>ă</w:t>
      </w:r>
      <w:r w:rsidRPr="0067260B">
        <w:rPr>
          <w:bCs/>
          <w:sz w:val="28"/>
          <w:szCs w:val="28"/>
          <w:lang w:val="ro-RO"/>
        </w:rPr>
        <w:t>rii acestuia, ca urmare a utiliz</w:t>
      </w:r>
      <w:r w:rsidR="00A93D72">
        <w:rPr>
          <w:bCs/>
          <w:sz w:val="28"/>
          <w:szCs w:val="28"/>
          <w:lang w:val="ro-RO"/>
        </w:rPr>
        <w:t>ă</w:t>
      </w:r>
      <w:r w:rsidRPr="0067260B">
        <w:rPr>
          <w:bCs/>
          <w:sz w:val="28"/>
          <w:szCs w:val="28"/>
          <w:lang w:val="ro-RO"/>
        </w:rPr>
        <w:t>rii necorespunz</w:t>
      </w:r>
      <w:r w:rsidR="00A93D72">
        <w:rPr>
          <w:bCs/>
          <w:sz w:val="28"/>
          <w:szCs w:val="28"/>
          <w:lang w:val="ro-RO"/>
        </w:rPr>
        <w:t>ă</w:t>
      </w:r>
      <w:r w:rsidRPr="0067260B">
        <w:rPr>
          <w:bCs/>
          <w:sz w:val="28"/>
          <w:szCs w:val="28"/>
          <w:lang w:val="ro-RO"/>
        </w:rPr>
        <w:t>toare sau a neasigur</w:t>
      </w:r>
      <w:r w:rsidR="00A93D72">
        <w:rPr>
          <w:bCs/>
          <w:sz w:val="28"/>
          <w:szCs w:val="28"/>
          <w:lang w:val="ro-RO"/>
        </w:rPr>
        <w:t>ă</w:t>
      </w:r>
      <w:r w:rsidRPr="0067260B">
        <w:rPr>
          <w:bCs/>
          <w:sz w:val="28"/>
          <w:szCs w:val="28"/>
          <w:lang w:val="ro-RO"/>
        </w:rPr>
        <w:t>rii pazei;</w:t>
      </w:r>
    </w:p>
    <w:p w14:paraId="3D754DF1" w14:textId="65DE75EA" w:rsidR="0067260B" w:rsidRPr="007B14A2" w:rsidRDefault="0067260B" w:rsidP="000B4FE6">
      <w:pPr>
        <w:pStyle w:val="ListParagraph"/>
        <w:numPr>
          <w:ilvl w:val="0"/>
          <w:numId w:val="2"/>
        </w:numPr>
        <w:jc w:val="both"/>
        <w:rPr>
          <w:bCs/>
          <w:sz w:val="28"/>
          <w:szCs w:val="28"/>
          <w:lang w:val="ro-RO"/>
        </w:rPr>
      </w:pPr>
      <w:r w:rsidRPr="007B14A2">
        <w:rPr>
          <w:bCs/>
          <w:sz w:val="28"/>
          <w:szCs w:val="28"/>
          <w:lang w:val="ro-RO"/>
        </w:rPr>
        <w:t xml:space="preserve"> ob</w:t>
      </w:r>
      <w:r w:rsidR="007B14A2">
        <w:rPr>
          <w:bCs/>
          <w:sz w:val="28"/>
          <w:szCs w:val="28"/>
          <w:lang w:val="ro-RO"/>
        </w:rPr>
        <w:t>ț</w:t>
      </w:r>
      <w:r w:rsidRPr="007B14A2">
        <w:rPr>
          <w:bCs/>
          <w:sz w:val="28"/>
          <w:szCs w:val="28"/>
          <w:lang w:val="ro-RO"/>
        </w:rPr>
        <w:t>inerea avizelor pentru lucr</w:t>
      </w:r>
      <w:r w:rsidR="007B14A2">
        <w:rPr>
          <w:bCs/>
          <w:sz w:val="28"/>
          <w:szCs w:val="28"/>
          <w:lang w:val="ro-RO"/>
        </w:rPr>
        <w:t>ă</w:t>
      </w:r>
      <w:r w:rsidRPr="007B14A2">
        <w:rPr>
          <w:bCs/>
          <w:sz w:val="28"/>
          <w:szCs w:val="28"/>
          <w:lang w:val="ro-RO"/>
        </w:rPr>
        <w:t xml:space="preserve">ri de </w:t>
      </w:r>
      <w:r w:rsidR="007B14A2">
        <w:rPr>
          <w:bCs/>
          <w:sz w:val="28"/>
          <w:szCs w:val="28"/>
          <w:lang w:val="ro-RO"/>
        </w:rPr>
        <w:t>î</w:t>
      </w:r>
      <w:r w:rsidRPr="007B14A2">
        <w:rPr>
          <w:bCs/>
          <w:sz w:val="28"/>
          <w:szCs w:val="28"/>
          <w:lang w:val="ro-RO"/>
        </w:rPr>
        <w:t>mbun</w:t>
      </w:r>
      <w:r w:rsidR="007B14A2">
        <w:rPr>
          <w:bCs/>
          <w:sz w:val="28"/>
          <w:szCs w:val="28"/>
          <w:lang w:val="ro-RO"/>
        </w:rPr>
        <w:t>ă</w:t>
      </w:r>
      <w:r w:rsidRPr="007B14A2">
        <w:rPr>
          <w:bCs/>
          <w:sz w:val="28"/>
          <w:szCs w:val="28"/>
          <w:lang w:val="ro-RO"/>
        </w:rPr>
        <w:t>t</w:t>
      </w:r>
      <w:r w:rsidR="007B14A2">
        <w:rPr>
          <w:bCs/>
          <w:sz w:val="28"/>
          <w:szCs w:val="28"/>
          <w:lang w:val="ro-RO"/>
        </w:rPr>
        <w:t>ăț</w:t>
      </w:r>
      <w:r w:rsidRPr="007B14A2">
        <w:rPr>
          <w:bCs/>
          <w:sz w:val="28"/>
          <w:szCs w:val="28"/>
          <w:lang w:val="ro-RO"/>
        </w:rPr>
        <w:t xml:space="preserve">ire </w:t>
      </w:r>
      <w:r w:rsidR="007B14A2">
        <w:rPr>
          <w:bCs/>
          <w:sz w:val="28"/>
          <w:szCs w:val="28"/>
          <w:lang w:val="ro-RO"/>
        </w:rPr>
        <w:t>ș</w:t>
      </w:r>
      <w:r w:rsidRPr="007B14A2">
        <w:rPr>
          <w:bCs/>
          <w:sz w:val="28"/>
          <w:szCs w:val="28"/>
          <w:lang w:val="ro-RO"/>
        </w:rPr>
        <w:t>i men</w:t>
      </w:r>
      <w:r w:rsidR="007B14A2">
        <w:rPr>
          <w:bCs/>
          <w:sz w:val="28"/>
          <w:szCs w:val="28"/>
          <w:lang w:val="ro-RO"/>
        </w:rPr>
        <w:t>ț</w:t>
      </w:r>
      <w:r w:rsidRPr="007B14A2">
        <w:rPr>
          <w:bCs/>
          <w:sz w:val="28"/>
          <w:szCs w:val="28"/>
          <w:lang w:val="ro-RO"/>
        </w:rPr>
        <w:t>inere a caracteristicilor tehnice ale bunurilor;</w:t>
      </w:r>
    </w:p>
    <w:p w14:paraId="583BED3E" w14:textId="5DB9BD70" w:rsidR="0067260B" w:rsidRPr="0067260B" w:rsidRDefault="0067260B" w:rsidP="000B4FE6">
      <w:pPr>
        <w:pStyle w:val="ListParagraph"/>
        <w:numPr>
          <w:ilvl w:val="0"/>
          <w:numId w:val="2"/>
        </w:numPr>
        <w:jc w:val="both"/>
        <w:rPr>
          <w:bCs/>
          <w:sz w:val="28"/>
          <w:szCs w:val="28"/>
          <w:lang w:val="ro-RO"/>
        </w:rPr>
      </w:pPr>
      <w:r w:rsidRPr="0067260B">
        <w:rPr>
          <w:bCs/>
          <w:sz w:val="28"/>
          <w:szCs w:val="28"/>
          <w:lang w:val="ro-RO"/>
        </w:rPr>
        <w:t xml:space="preserve"> reevaluarea bunurilor, </w:t>
      </w:r>
      <w:r w:rsidR="007B14A2">
        <w:rPr>
          <w:bCs/>
          <w:sz w:val="28"/>
          <w:szCs w:val="28"/>
          <w:lang w:val="ro-RO"/>
        </w:rPr>
        <w:t>î</w:t>
      </w:r>
      <w:r w:rsidRPr="0067260B">
        <w:rPr>
          <w:bCs/>
          <w:sz w:val="28"/>
          <w:szCs w:val="28"/>
          <w:lang w:val="ro-RO"/>
        </w:rPr>
        <w:t>n condi</w:t>
      </w:r>
      <w:r w:rsidR="007B14A2">
        <w:rPr>
          <w:bCs/>
          <w:sz w:val="28"/>
          <w:szCs w:val="28"/>
          <w:lang w:val="ro-RO"/>
        </w:rPr>
        <w:t>ț</w:t>
      </w:r>
      <w:r w:rsidRPr="0067260B">
        <w:rPr>
          <w:bCs/>
          <w:sz w:val="28"/>
          <w:szCs w:val="28"/>
          <w:lang w:val="ro-RO"/>
        </w:rPr>
        <w:t>iile legii;</w:t>
      </w:r>
    </w:p>
    <w:p w14:paraId="748535AB" w14:textId="77777777" w:rsidR="00942081" w:rsidRDefault="00942081" w:rsidP="000B4FE6">
      <w:pPr>
        <w:pStyle w:val="ListParagraph"/>
        <w:numPr>
          <w:ilvl w:val="0"/>
          <w:numId w:val="2"/>
        </w:numPr>
        <w:jc w:val="both"/>
        <w:rPr>
          <w:bCs/>
          <w:sz w:val="28"/>
          <w:szCs w:val="28"/>
          <w:lang w:val="ro-RO"/>
        </w:rPr>
      </w:pPr>
      <w:r w:rsidRPr="007B14A2">
        <w:rPr>
          <w:bCs/>
          <w:sz w:val="28"/>
          <w:szCs w:val="28"/>
          <w:lang w:val="ro-RO"/>
        </w:rPr>
        <w:t>să ia măsuri</w:t>
      </w:r>
      <w:r>
        <w:rPr>
          <w:bCs/>
          <w:sz w:val="28"/>
          <w:szCs w:val="28"/>
          <w:lang w:val="ro-RO"/>
        </w:rPr>
        <w:t xml:space="preserve"> pentru repararea și întreținerea în siguranță, exploatare și funcționare a spațiului dat în folosință și să suporte toate cheltuielile generate de acesta;</w:t>
      </w:r>
    </w:p>
    <w:p w14:paraId="3568D6E9" w14:textId="77777777" w:rsidR="00942081" w:rsidRDefault="00942081" w:rsidP="000B4FE6">
      <w:pPr>
        <w:pStyle w:val="ListParagraph"/>
        <w:numPr>
          <w:ilvl w:val="0"/>
          <w:numId w:val="2"/>
        </w:numPr>
        <w:jc w:val="both"/>
        <w:rPr>
          <w:bCs/>
          <w:sz w:val="28"/>
          <w:szCs w:val="28"/>
          <w:lang w:val="ro-RO"/>
        </w:rPr>
      </w:pPr>
      <w:r>
        <w:rPr>
          <w:bCs/>
          <w:sz w:val="28"/>
          <w:szCs w:val="28"/>
          <w:lang w:val="ro-RO"/>
        </w:rPr>
        <w:t>să suporte contravaloarea cheltuielilor de întreținere a spațiului (energie termică, energie electrică, apă și canalizare, salubritate, etc);</w:t>
      </w:r>
    </w:p>
    <w:p w14:paraId="120970CE" w14:textId="77777777" w:rsidR="00942081" w:rsidRDefault="00942081" w:rsidP="000B4FE6">
      <w:pPr>
        <w:pStyle w:val="ListParagraph"/>
        <w:numPr>
          <w:ilvl w:val="0"/>
          <w:numId w:val="2"/>
        </w:numPr>
        <w:jc w:val="both"/>
        <w:rPr>
          <w:bCs/>
          <w:sz w:val="28"/>
          <w:szCs w:val="28"/>
          <w:lang w:val="ro-RO"/>
        </w:rPr>
      </w:pPr>
      <w:r>
        <w:rPr>
          <w:bCs/>
          <w:sz w:val="28"/>
          <w:szCs w:val="28"/>
          <w:lang w:val="ro-RO"/>
        </w:rPr>
        <w:t>să ia măsuri legale pentru prevenirea și stingerea incendiilor în spațiul dat în folosință și în spațiile comune;</w:t>
      </w:r>
    </w:p>
    <w:p w14:paraId="0F393F3E" w14:textId="7D893CC8" w:rsidR="00942081" w:rsidRDefault="00942081" w:rsidP="000B4FE6">
      <w:pPr>
        <w:pStyle w:val="ListParagraph"/>
        <w:numPr>
          <w:ilvl w:val="0"/>
          <w:numId w:val="2"/>
        </w:numPr>
        <w:jc w:val="both"/>
        <w:rPr>
          <w:bCs/>
          <w:sz w:val="28"/>
          <w:szCs w:val="28"/>
          <w:lang w:val="ro-RO"/>
        </w:rPr>
      </w:pPr>
      <w:r>
        <w:rPr>
          <w:bCs/>
          <w:sz w:val="28"/>
          <w:szCs w:val="28"/>
          <w:lang w:val="ro-RO"/>
        </w:rPr>
        <w:t xml:space="preserve">răspunde pentru pagubele produse spațiului ca urmare a utilizării necorespunzătoare a </w:t>
      </w:r>
      <w:r w:rsidR="00C23614">
        <w:rPr>
          <w:bCs/>
          <w:sz w:val="28"/>
          <w:szCs w:val="28"/>
          <w:lang w:val="ro-RO"/>
        </w:rPr>
        <w:t>acestuia</w:t>
      </w:r>
      <w:r>
        <w:rPr>
          <w:bCs/>
          <w:sz w:val="28"/>
          <w:szCs w:val="28"/>
          <w:lang w:val="ro-RO"/>
        </w:rPr>
        <w:t xml:space="preserve"> și va efectua eventualele reparații pe cheltuiala proprie;</w:t>
      </w:r>
    </w:p>
    <w:p w14:paraId="2870B7AE" w14:textId="7BAD0BD5" w:rsidR="00A4208A" w:rsidRDefault="00942081" w:rsidP="000B4FE6">
      <w:pPr>
        <w:ind w:firstLine="709"/>
        <w:jc w:val="both"/>
        <w:rPr>
          <w:sz w:val="28"/>
          <w:szCs w:val="28"/>
          <w:lang w:val="ro-RO"/>
        </w:rPr>
      </w:pPr>
      <w:r>
        <w:rPr>
          <w:b/>
          <w:sz w:val="28"/>
          <w:szCs w:val="28"/>
          <w:lang w:val="ro-RO"/>
        </w:rPr>
        <w:t>Art.4</w:t>
      </w:r>
      <w:r>
        <w:rPr>
          <w:bCs/>
          <w:sz w:val="28"/>
          <w:szCs w:val="28"/>
          <w:lang w:val="ro-RO"/>
        </w:rPr>
        <w:t>.</w:t>
      </w:r>
      <w:r w:rsidR="00C23614" w:rsidRPr="00C23614">
        <w:rPr>
          <w:sz w:val="28"/>
          <w:szCs w:val="28"/>
          <w:lang w:val="ro-RO"/>
        </w:rPr>
        <w:t xml:space="preserve"> </w:t>
      </w:r>
      <w:r w:rsidR="00A4208A">
        <w:rPr>
          <w:sz w:val="28"/>
          <w:szCs w:val="28"/>
          <w:lang w:val="ro-RO"/>
        </w:rPr>
        <w:t xml:space="preserve">Odată cu intrarea în vigoare a prezentei hotărâri, se abrogă </w:t>
      </w:r>
      <w:r w:rsidR="006F6E7F">
        <w:rPr>
          <w:sz w:val="28"/>
          <w:szCs w:val="28"/>
          <w:lang w:val="ro-RO"/>
        </w:rPr>
        <w:t>Hotărârea Consiliului Local al Municipiului Satu Mare nr. 78/25.03.2010 privind darea în folosință gratuită către Teatrul de Nord Satu Mare, a spațiilor închiriate conform Contractului de închiriere nr. 14446-221/03.04.2008</w:t>
      </w:r>
      <w:r w:rsidR="00D64339">
        <w:rPr>
          <w:sz w:val="28"/>
          <w:szCs w:val="28"/>
          <w:lang w:val="ro-RO"/>
        </w:rPr>
        <w:t>.</w:t>
      </w:r>
    </w:p>
    <w:p w14:paraId="3ED12EDA" w14:textId="346162EF" w:rsidR="00942081" w:rsidRDefault="00A4208A" w:rsidP="000B4FE6">
      <w:pPr>
        <w:ind w:firstLine="709"/>
        <w:jc w:val="both"/>
        <w:rPr>
          <w:b/>
          <w:sz w:val="28"/>
          <w:szCs w:val="28"/>
          <w:lang w:val="ro-RO"/>
        </w:rPr>
      </w:pPr>
      <w:r>
        <w:rPr>
          <w:b/>
          <w:sz w:val="28"/>
          <w:szCs w:val="28"/>
          <w:lang w:val="ro-RO"/>
        </w:rPr>
        <w:t xml:space="preserve">Art.5. </w:t>
      </w:r>
      <w:r w:rsidR="00C23614">
        <w:rPr>
          <w:sz w:val="28"/>
          <w:szCs w:val="28"/>
          <w:lang w:val="ro-RO"/>
        </w:rPr>
        <w:t>Cu ducerea la îndeplinire a prezentei hotărâri se încredințează Primarul municipiului Satu Mare prin Serviciului Patrimoniu, Concesionări, Închirieri.</w:t>
      </w:r>
    </w:p>
    <w:p w14:paraId="4C1341C6" w14:textId="789AA4F8" w:rsidR="00942081" w:rsidRDefault="00A4208A" w:rsidP="000B4FE6">
      <w:pPr>
        <w:ind w:firstLine="709"/>
        <w:jc w:val="both"/>
        <w:rPr>
          <w:sz w:val="28"/>
          <w:szCs w:val="28"/>
          <w:lang w:val="ro-RO"/>
        </w:rPr>
      </w:pPr>
      <w:r>
        <w:rPr>
          <w:b/>
          <w:sz w:val="28"/>
          <w:szCs w:val="28"/>
          <w:lang w:val="ro-RO"/>
        </w:rPr>
        <w:t>Art.6</w:t>
      </w:r>
      <w:r w:rsidR="00942081">
        <w:rPr>
          <w:b/>
          <w:sz w:val="28"/>
          <w:szCs w:val="28"/>
          <w:lang w:val="ro-RO"/>
        </w:rPr>
        <w:t xml:space="preserve">. </w:t>
      </w:r>
      <w:r w:rsidR="00C23614">
        <w:rPr>
          <w:sz w:val="28"/>
          <w:szCs w:val="28"/>
          <w:lang w:val="ro-RO"/>
        </w:rPr>
        <w:t>Prezenta se comunică, prin intermediul secretarului</w:t>
      </w:r>
      <w:r w:rsidR="000B4FE6">
        <w:rPr>
          <w:sz w:val="28"/>
          <w:szCs w:val="28"/>
          <w:lang w:val="ro-RO"/>
        </w:rPr>
        <w:t xml:space="preserve"> general al</w:t>
      </w:r>
      <w:r w:rsidR="00C23614">
        <w:rPr>
          <w:sz w:val="28"/>
          <w:szCs w:val="28"/>
          <w:lang w:val="ro-RO"/>
        </w:rPr>
        <w:t xml:space="preserve"> municipiului Satu Mare, în termenul prevăzut de lege, Primarului municipiului Satu Mare, Instituției Prefectului județului Satu Mare, Serviciului Patrimoniu, Concesionări, Închirieri, Direcției de Taxe și Impozite Locale Satu Mare și Teatrului de Nord Satu Mare.</w:t>
      </w:r>
    </w:p>
    <w:p w14:paraId="0B1DD62E" w14:textId="77777777" w:rsidR="00942081" w:rsidRDefault="00942081" w:rsidP="00942081">
      <w:pPr>
        <w:ind w:left="708" w:firstLine="708"/>
        <w:rPr>
          <w:b/>
          <w:bCs/>
          <w:sz w:val="28"/>
          <w:szCs w:val="28"/>
          <w:lang w:val="ro-RO"/>
        </w:rPr>
      </w:pPr>
      <w:r>
        <w:rPr>
          <w:b/>
          <w:bCs/>
          <w:sz w:val="28"/>
          <w:szCs w:val="28"/>
        </w:rPr>
        <w:t>INIŢIATOR PROIECT</w:t>
      </w:r>
    </w:p>
    <w:p w14:paraId="12AE5990" w14:textId="3A2D9979" w:rsidR="00942081" w:rsidRDefault="00942081" w:rsidP="00942081">
      <w:pPr>
        <w:rPr>
          <w:sz w:val="28"/>
          <w:szCs w:val="28"/>
        </w:rPr>
      </w:pPr>
      <w:r>
        <w:rPr>
          <w:sz w:val="28"/>
          <w:szCs w:val="28"/>
        </w:rPr>
        <w:t xml:space="preserve">                            VICEPRIMAR</w:t>
      </w:r>
      <w:r w:rsidR="009B4BB2">
        <w:rPr>
          <w:sz w:val="28"/>
          <w:szCs w:val="28"/>
        </w:rPr>
        <w:t xml:space="preserve"> </w:t>
      </w:r>
    </w:p>
    <w:p w14:paraId="44E483AA" w14:textId="1F92D00F" w:rsidR="00942081" w:rsidRDefault="001F2126" w:rsidP="009B4BB2">
      <w:pPr>
        <w:ind w:left="708" w:firstLine="708"/>
        <w:rPr>
          <w:sz w:val="28"/>
        </w:rPr>
      </w:pPr>
      <w:bookmarkStart w:id="0" w:name="_Hlk93491123"/>
      <w:r>
        <w:rPr>
          <w:sz w:val="28"/>
          <w:szCs w:val="28"/>
        </w:rPr>
        <w:t>Ghiarfaș Adelin Cristian</w:t>
      </w:r>
      <w:r w:rsidR="00942081">
        <w:rPr>
          <w:sz w:val="28"/>
        </w:rPr>
        <w:t xml:space="preserve">   </w:t>
      </w:r>
      <w:bookmarkEnd w:id="0"/>
      <w:r w:rsidR="00942081">
        <w:rPr>
          <w:sz w:val="28"/>
        </w:rPr>
        <w:tab/>
        <w:t xml:space="preserve">      </w:t>
      </w:r>
      <w:r w:rsidR="009B4BB2">
        <w:rPr>
          <w:sz w:val="28"/>
        </w:rPr>
        <w:t xml:space="preserve">            </w:t>
      </w:r>
      <w:r w:rsidR="00942081">
        <w:rPr>
          <w:sz w:val="28"/>
        </w:rPr>
        <w:t>AVIZAT,</w:t>
      </w:r>
    </w:p>
    <w:p w14:paraId="0D9BD77E" w14:textId="77777777" w:rsidR="00942081" w:rsidRDefault="00942081" w:rsidP="00942081">
      <w:pPr>
        <w:ind w:left="3540" w:firstLine="708"/>
        <w:rPr>
          <w:sz w:val="28"/>
        </w:rPr>
      </w:pPr>
      <w:r>
        <w:rPr>
          <w:sz w:val="28"/>
        </w:rPr>
        <w:t xml:space="preserve">       </w:t>
      </w:r>
      <w:r>
        <w:rPr>
          <w:sz w:val="28"/>
        </w:rPr>
        <w:tab/>
      </w:r>
      <w:r>
        <w:rPr>
          <w:sz w:val="28"/>
        </w:rPr>
        <w:tab/>
        <w:t xml:space="preserve">  Secretar general,</w:t>
      </w:r>
    </w:p>
    <w:p w14:paraId="2EA6C23C" w14:textId="585247CF" w:rsidR="00942081" w:rsidRDefault="00942081" w:rsidP="00942081">
      <w:pPr>
        <w:spacing w:before="100" w:after="100"/>
        <w:ind w:left="-851" w:firstLine="720"/>
        <w:rPr>
          <w:sz w:val="28"/>
        </w:rPr>
      </w:pPr>
      <w:r>
        <w:rPr>
          <w:sz w:val="28"/>
        </w:rPr>
        <w:t xml:space="preserve">    </w:t>
      </w:r>
      <w:r>
        <w:rPr>
          <w:sz w:val="28"/>
        </w:rPr>
        <w:tab/>
      </w:r>
      <w:r>
        <w:rPr>
          <w:sz w:val="28"/>
        </w:rPr>
        <w:tab/>
      </w:r>
      <w:r>
        <w:rPr>
          <w:sz w:val="28"/>
        </w:rPr>
        <w:tab/>
      </w:r>
      <w:r>
        <w:rPr>
          <w:sz w:val="28"/>
        </w:rPr>
        <w:tab/>
      </w:r>
      <w:r>
        <w:rPr>
          <w:sz w:val="28"/>
        </w:rPr>
        <w:tab/>
      </w:r>
      <w:r>
        <w:rPr>
          <w:sz w:val="28"/>
        </w:rPr>
        <w:tab/>
        <w:t xml:space="preserve">             </w:t>
      </w:r>
      <w:r w:rsidR="009B4BB2">
        <w:rPr>
          <w:sz w:val="28"/>
        </w:rPr>
        <w:t xml:space="preserve">  </w:t>
      </w:r>
      <w:r>
        <w:rPr>
          <w:sz w:val="28"/>
        </w:rPr>
        <w:t xml:space="preserve">  Mihaela Maria Racolța</w:t>
      </w:r>
    </w:p>
    <w:p w14:paraId="4E7639E2" w14:textId="77777777" w:rsidR="00942081" w:rsidRDefault="00942081" w:rsidP="00942081">
      <w:pPr>
        <w:ind w:left="-851" w:firstLine="720"/>
        <w:rPr>
          <w:color w:val="595959"/>
          <w:sz w:val="18"/>
          <w:szCs w:val="18"/>
          <w:lang w:val="ro-RO"/>
        </w:rPr>
      </w:pPr>
      <w:bookmarkStart w:id="1" w:name="_Hlk19876480"/>
      <w:r>
        <w:rPr>
          <w:color w:val="595959"/>
          <w:sz w:val="18"/>
          <w:szCs w:val="18"/>
        </w:rPr>
        <w:t>Redactat:</w:t>
      </w:r>
    </w:p>
    <w:p w14:paraId="289774E2" w14:textId="1E5177A6" w:rsidR="00942081" w:rsidRDefault="00942081" w:rsidP="00942081">
      <w:pPr>
        <w:ind w:left="-851" w:firstLine="720"/>
        <w:rPr>
          <w:color w:val="595959"/>
          <w:sz w:val="18"/>
          <w:szCs w:val="18"/>
        </w:rPr>
      </w:pPr>
      <w:r>
        <w:rPr>
          <w:color w:val="595959"/>
          <w:sz w:val="18"/>
          <w:szCs w:val="18"/>
        </w:rPr>
        <w:t>Faur Mihaela/2 ex.</w:t>
      </w:r>
      <w:bookmarkEnd w:id="1"/>
    </w:p>
    <w:sectPr w:rsidR="00942081"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7AF"/>
    <w:multiLevelType w:val="hybridMultilevel"/>
    <w:tmpl w:val="78D85CCA"/>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5D3458D0"/>
    <w:multiLevelType w:val="hybridMultilevel"/>
    <w:tmpl w:val="CE285B94"/>
    <w:lvl w:ilvl="0" w:tplc="A96C071A">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2081"/>
    <w:rsid w:val="0002597A"/>
    <w:rsid w:val="0006347A"/>
    <w:rsid w:val="00085D1A"/>
    <w:rsid w:val="0008779B"/>
    <w:rsid w:val="000B4FE6"/>
    <w:rsid w:val="00102A16"/>
    <w:rsid w:val="001141D9"/>
    <w:rsid w:val="0013770D"/>
    <w:rsid w:val="0015196F"/>
    <w:rsid w:val="00154739"/>
    <w:rsid w:val="001E17AA"/>
    <w:rsid w:val="001F2126"/>
    <w:rsid w:val="002132C9"/>
    <w:rsid w:val="002465D5"/>
    <w:rsid w:val="0025106A"/>
    <w:rsid w:val="002F59A4"/>
    <w:rsid w:val="00304906"/>
    <w:rsid w:val="0039524E"/>
    <w:rsid w:val="003D4A74"/>
    <w:rsid w:val="003D5F18"/>
    <w:rsid w:val="004443ED"/>
    <w:rsid w:val="004D7CDE"/>
    <w:rsid w:val="004E6572"/>
    <w:rsid w:val="004F6568"/>
    <w:rsid w:val="0051192E"/>
    <w:rsid w:val="00511C4A"/>
    <w:rsid w:val="005165F9"/>
    <w:rsid w:val="00602C5B"/>
    <w:rsid w:val="0066392B"/>
    <w:rsid w:val="0067260B"/>
    <w:rsid w:val="00697CAB"/>
    <w:rsid w:val="006A4F46"/>
    <w:rsid w:val="006F6E7F"/>
    <w:rsid w:val="007072B4"/>
    <w:rsid w:val="00745929"/>
    <w:rsid w:val="00757299"/>
    <w:rsid w:val="007B14A2"/>
    <w:rsid w:val="007F28DA"/>
    <w:rsid w:val="007F2E0C"/>
    <w:rsid w:val="007F7C56"/>
    <w:rsid w:val="00823849"/>
    <w:rsid w:val="0083085A"/>
    <w:rsid w:val="0083589C"/>
    <w:rsid w:val="00856A96"/>
    <w:rsid w:val="00866D5E"/>
    <w:rsid w:val="008C4DDE"/>
    <w:rsid w:val="00942081"/>
    <w:rsid w:val="00985B7E"/>
    <w:rsid w:val="009B4BB2"/>
    <w:rsid w:val="00A4208A"/>
    <w:rsid w:val="00A5435F"/>
    <w:rsid w:val="00A64396"/>
    <w:rsid w:val="00A76F3A"/>
    <w:rsid w:val="00A8709E"/>
    <w:rsid w:val="00A93D72"/>
    <w:rsid w:val="00B7473B"/>
    <w:rsid w:val="00B803FE"/>
    <w:rsid w:val="00C23614"/>
    <w:rsid w:val="00C46122"/>
    <w:rsid w:val="00C51098"/>
    <w:rsid w:val="00C55590"/>
    <w:rsid w:val="00C640C4"/>
    <w:rsid w:val="00CD6AED"/>
    <w:rsid w:val="00D101B0"/>
    <w:rsid w:val="00D64339"/>
    <w:rsid w:val="00DD6C77"/>
    <w:rsid w:val="00DE4D41"/>
    <w:rsid w:val="00DE5A20"/>
    <w:rsid w:val="00DE6015"/>
    <w:rsid w:val="00DF2AAD"/>
    <w:rsid w:val="00E10AB4"/>
    <w:rsid w:val="00E66620"/>
    <w:rsid w:val="00E72C3F"/>
    <w:rsid w:val="00E8254F"/>
    <w:rsid w:val="00E96EEE"/>
    <w:rsid w:val="00EB6ACD"/>
    <w:rsid w:val="00F33DFE"/>
    <w:rsid w:val="00F623AC"/>
    <w:rsid w:val="00F841F8"/>
    <w:rsid w:val="00F93F66"/>
    <w:rsid w:val="00F96FB3"/>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8D42"/>
  <w15:docId w15:val="{233D04C8-A26B-44B0-A025-CE49C633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D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2081"/>
    <w:pPr>
      <w:spacing w:before="100" w:beforeAutospacing="1" w:after="100" w:afterAutospacing="1"/>
    </w:pPr>
    <w:rPr>
      <w:lang w:val="ro-RO" w:eastAsia="ro-RO"/>
    </w:rPr>
  </w:style>
  <w:style w:type="paragraph" w:styleId="ListParagraph">
    <w:name w:val="List Paragraph"/>
    <w:basedOn w:val="Normal"/>
    <w:uiPriority w:val="34"/>
    <w:qFormat/>
    <w:rsid w:val="00942081"/>
    <w:pPr>
      <w:ind w:left="720"/>
      <w:contextualSpacing/>
    </w:pPr>
  </w:style>
  <w:style w:type="character" w:styleId="Strong">
    <w:name w:val="Strong"/>
    <w:basedOn w:val="DefaultParagraphFont"/>
    <w:uiPriority w:val="22"/>
    <w:qFormat/>
    <w:rsid w:val="00942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1793">
      <w:bodyDiv w:val="1"/>
      <w:marLeft w:val="0"/>
      <w:marRight w:val="0"/>
      <w:marTop w:val="0"/>
      <w:marBottom w:val="0"/>
      <w:divBdr>
        <w:top w:val="none" w:sz="0" w:space="0" w:color="auto"/>
        <w:left w:val="none" w:sz="0" w:space="0" w:color="auto"/>
        <w:bottom w:val="none" w:sz="0" w:space="0" w:color="auto"/>
        <w:right w:val="none" w:sz="0" w:space="0" w:color="auto"/>
      </w:divBdr>
    </w:div>
    <w:div w:id="540897859">
      <w:bodyDiv w:val="1"/>
      <w:marLeft w:val="0"/>
      <w:marRight w:val="0"/>
      <w:marTop w:val="0"/>
      <w:marBottom w:val="0"/>
      <w:divBdr>
        <w:top w:val="none" w:sz="0" w:space="0" w:color="auto"/>
        <w:left w:val="none" w:sz="0" w:space="0" w:color="auto"/>
        <w:bottom w:val="none" w:sz="0" w:space="0" w:color="auto"/>
        <w:right w:val="none" w:sz="0" w:space="0" w:color="auto"/>
      </w:divBdr>
    </w:div>
    <w:div w:id="669985072">
      <w:bodyDiv w:val="1"/>
      <w:marLeft w:val="0"/>
      <w:marRight w:val="0"/>
      <w:marTop w:val="0"/>
      <w:marBottom w:val="0"/>
      <w:divBdr>
        <w:top w:val="none" w:sz="0" w:space="0" w:color="auto"/>
        <w:left w:val="none" w:sz="0" w:space="0" w:color="auto"/>
        <w:bottom w:val="none" w:sz="0" w:space="0" w:color="auto"/>
        <w:right w:val="none" w:sz="0" w:space="0" w:color="auto"/>
      </w:divBdr>
    </w:div>
    <w:div w:id="1382361021">
      <w:bodyDiv w:val="1"/>
      <w:marLeft w:val="0"/>
      <w:marRight w:val="0"/>
      <w:marTop w:val="0"/>
      <w:marBottom w:val="0"/>
      <w:divBdr>
        <w:top w:val="none" w:sz="0" w:space="0" w:color="auto"/>
        <w:left w:val="none" w:sz="0" w:space="0" w:color="auto"/>
        <w:bottom w:val="none" w:sz="0" w:space="0" w:color="auto"/>
        <w:right w:val="none" w:sz="0" w:space="0" w:color="auto"/>
      </w:divBdr>
    </w:div>
    <w:div w:id="1546523580">
      <w:bodyDiv w:val="1"/>
      <w:marLeft w:val="0"/>
      <w:marRight w:val="0"/>
      <w:marTop w:val="0"/>
      <w:marBottom w:val="0"/>
      <w:divBdr>
        <w:top w:val="none" w:sz="0" w:space="0" w:color="auto"/>
        <w:left w:val="none" w:sz="0" w:space="0" w:color="auto"/>
        <w:bottom w:val="none" w:sz="0" w:space="0" w:color="auto"/>
        <w:right w:val="none" w:sz="0" w:space="0" w:color="auto"/>
      </w:divBdr>
    </w:div>
    <w:div w:id="182284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2</Pages>
  <Words>697</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Racolta</cp:lastModifiedBy>
  <cp:revision>16</cp:revision>
  <cp:lastPrinted>2022-01-19T12:18:00Z</cp:lastPrinted>
  <dcterms:created xsi:type="dcterms:W3CDTF">2022-01-14T09:11:00Z</dcterms:created>
  <dcterms:modified xsi:type="dcterms:W3CDTF">2022-01-21T12:53:00Z</dcterms:modified>
</cp:coreProperties>
</file>